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487F0" w14:textId="77777777" w:rsidR="0052247E" w:rsidRPr="0036678B" w:rsidRDefault="0052247E" w:rsidP="000A4937">
      <w:pPr>
        <w:pStyle w:val="ConsNormal"/>
        <w:ind w:left="720" w:firstLine="0"/>
        <w:jc w:val="center"/>
        <w:rPr>
          <w:rFonts w:ascii="Times New Roman" w:hAnsi="Times New Roman"/>
          <w:b/>
          <w:kern w:val="2"/>
        </w:rPr>
      </w:pPr>
      <w:r w:rsidRPr="0036678B">
        <w:rPr>
          <w:rFonts w:ascii="Times New Roman" w:hAnsi="Times New Roman"/>
          <w:b/>
          <w:kern w:val="2"/>
        </w:rPr>
        <w:t>ДОГОВОР О ЗАДАТКЕ</w:t>
      </w:r>
    </w:p>
    <w:p w14:paraId="717FA7B9" w14:textId="77777777" w:rsidR="003531FE" w:rsidRPr="0036678B" w:rsidRDefault="003531FE" w:rsidP="000A4937">
      <w:pPr>
        <w:pStyle w:val="ConsNonformat"/>
        <w:rPr>
          <w:rFonts w:ascii="Times New Roman" w:hAnsi="Times New Roman"/>
          <w:b/>
          <w:kern w:val="2"/>
        </w:rPr>
      </w:pPr>
    </w:p>
    <w:p w14:paraId="4952647C" w14:textId="51AD10F9" w:rsidR="0052247E" w:rsidRPr="0036678B" w:rsidRDefault="003531FE" w:rsidP="000A4937">
      <w:pPr>
        <w:pStyle w:val="ConsNonformat"/>
        <w:rPr>
          <w:rFonts w:ascii="Times New Roman" w:hAnsi="Times New Roman"/>
          <w:b/>
          <w:kern w:val="2"/>
        </w:rPr>
      </w:pPr>
      <w:r w:rsidRPr="0036678B">
        <w:rPr>
          <w:rFonts w:ascii="Times New Roman" w:hAnsi="Times New Roman"/>
          <w:b/>
          <w:kern w:val="2"/>
        </w:rPr>
        <w:t xml:space="preserve">г. Иркутск </w:t>
      </w:r>
      <w:r w:rsidRPr="0036678B">
        <w:rPr>
          <w:rFonts w:ascii="Times New Roman" w:hAnsi="Times New Roman"/>
          <w:b/>
          <w:kern w:val="2"/>
        </w:rPr>
        <w:tab/>
      </w:r>
      <w:r w:rsidRPr="0036678B">
        <w:rPr>
          <w:rFonts w:ascii="Times New Roman" w:hAnsi="Times New Roman"/>
          <w:b/>
          <w:kern w:val="2"/>
        </w:rPr>
        <w:tab/>
      </w:r>
      <w:r w:rsidRPr="0036678B">
        <w:rPr>
          <w:rFonts w:ascii="Times New Roman" w:hAnsi="Times New Roman"/>
          <w:b/>
          <w:kern w:val="2"/>
        </w:rPr>
        <w:tab/>
      </w:r>
      <w:r w:rsidRPr="0036678B">
        <w:rPr>
          <w:rFonts w:ascii="Times New Roman" w:hAnsi="Times New Roman"/>
          <w:b/>
          <w:kern w:val="2"/>
        </w:rPr>
        <w:tab/>
      </w:r>
      <w:r w:rsidR="000C0208" w:rsidRPr="0036678B">
        <w:rPr>
          <w:rFonts w:ascii="Times New Roman" w:hAnsi="Times New Roman"/>
          <w:b/>
          <w:kern w:val="2"/>
        </w:rPr>
        <w:tab/>
      </w:r>
      <w:r w:rsidR="00BE475C" w:rsidRPr="0036678B">
        <w:rPr>
          <w:rFonts w:ascii="Times New Roman" w:hAnsi="Times New Roman"/>
          <w:b/>
          <w:kern w:val="2"/>
        </w:rPr>
        <w:t xml:space="preserve">                                                          </w:t>
      </w:r>
      <w:r w:rsidR="000C0208" w:rsidRPr="0036678B">
        <w:rPr>
          <w:rFonts w:ascii="Times New Roman" w:hAnsi="Times New Roman"/>
          <w:b/>
          <w:kern w:val="2"/>
        </w:rPr>
        <w:t xml:space="preserve">  </w:t>
      </w:r>
      <w:r w:rsidR="00440CA6" w:rsidRPr="0036678B">
        <w:rPr>
          <w:rFonts w:ascii="Times New Roman" w:hAnsi="Times New Roman"/>
          <w:b/>
          <w:kern w:val="2"/>
        </w:rPr>
        <w:t>«______» ___________ 2</w:t>
      </w:r>
      <w:r w:rsidR="00B65D6E" w:rsidRPr="0036678B">
        <w:rPr>
          <w:rFonts w:ascii="Times New Roman" w:hAnsi="Times New Roman"/>
          <w:b/>
          <w:kern w:val="2"/>
        </w:rPr>
        <w:t>02</w:t>
      </w:r>
      <w:r w:rsidR="0036678B" w:rsidRPr="0036678B">
        <w:rPr>
          <w:rFonts w:ascii="Times New Roman" w:hAnsi="Times New Roman"/>
          <w:b/>
          <w:kern w:val="2"/>
        </w:rPr>
        <w:t>6</w:t>
      </w:r>
      <w:r w:rsidRPr="0036678B">
        <w:rPr>
          <w:rFonts w:ascii="Times New Roman" w:hAnsi="Times New Roman"/>
          <w:b/>
          <w:kern w:val="2"/>
        </w:rPr>
        <w:t xml:space="preserve"> года</w:t>
      </w:r>
    </w:p>
    <w:p w14:paraId="78E5CD39" w14:textId="77777777" w:rsidR="003531FE" w:rsidRPr="0036678B" w:rsidRDefault="003531FE" w:rsidP="000A4937">
      <w:pPr>
        <w:widowControl w:val="0"/>
        <w:jc w:val="both"/>
        <w:rPr>
          <w:b/>
          <w:kern w:val="2"/>
          <w:sz w:val="20"/>
          <w:szCs w:val="20"/>
        </w:rPr>
      </w:pPr>
    </w:p>
    <w:p w14:paraId="2B6E3D04" w14:textId="773ADF09" w:rsidR="0052247E" w:rsidRPr="0036678B" w:rsidRDefault="0036678B" w:rsidP="00BE475C">
      <w:pPr>
        <w:tabs>
          <w:tab w:val="left" w:pos="567"/>
        </w:tabs>
        <w:suppressAutoHyphens/>
        <w:jc w:val="both"/>
        <w:rPr>
          <w:kern w:val="2"/>
          <w:sz w:val="20"/>
          <w:szCs w:val="20"/>
          <w:lang w:eastAsia="ar-SA"/>
        </w:rPr>
      </w:pPr>
      <w:r w:rsidRPr="0036678B">
        <w:rPr>
          <w:sz w:val="20"/>
          <w:szCs w:val="20"/>
        </w:rPr>
        <w:t>Акционерное общество Производственная компания «</w:t>
      </w:r>
      <w:proofErr w:type="spellStart"/>
      <w:r w:rsidRPr="0036678B">
        <w:rPr>
          <w:sz w:val="20"/>
          <w:szCs w:val="20"/>
        </w:rPr>
        <w:t>Дитэко</w:t>
      </w:r>
      <w:proofErr w:type="spellEnd"/>
      <w:r w:rsidRPr="0036678B">
        <w:rPr>
          <w:sz w:val="20"/>
          <w:szCs w:val="20"/>
        </w:rPr>
        <w:t xml:space="preserve">» (ОГРН 1193850039657, ИНН 3801150074; адрес: 665825, обл. Иркутская, г. Ангарск, </w:t>
      </w:r>
      <w:proofErr w:type="spellStart"/>
      <w:r w:rsidRPr="0036678B">
        <w:rPr>
          <w:sz w:val="20"/>
          <w:szCs w:val="20"/>
        </w:rPr>
        <w:t>кв</w:t>
      </w:r>
      <w:proofErr w:type="spellEnd"/>
      <w:r w:rsidRPr="0036678B">
        <w:rPr>
          <w:sz w:val="20"/>
          <w:szCs w:val="20"/>
        </w:rPr>
        <w:t>-л. 94, дом 30, оф. 8)</w:t>
      </w:r>
      <w:r w:rsidR="00B65D6E" w:rsidRPr="0036678B">
        <w:rPr>
          <w:sz w:val="20"/>
          <w:szCs w:val="20"/>
        </w:rPr>
        <w:t xml:space="preserve">, в лице </w:t>
      </w:r>
      <w:r w:rsidR="003768ED" w:rsidRPr="0036678B">
        <w:rPr>
          <w:sz w:val="20"/>
          <w:szCs w:val="20"/>
        </w:rPr>
        <w:t>конкурсного управляющего</w:t>
      </w:r>
      <w:r w:rsidR="00B65D6E" w:rsidRPr="0036678B">
        <w:rPr>
          <w:sz w:val="20"/>
          <w:szCs w:val="20"/>
        </w:rPr>
        <w:t xml:space="preserve"> </w:t>
      </w:r>
      <w:proofErr w:type="spellStart"/>
      <w:r w:rsidRPr="0036678B">
        <w:rPr>
          <w:sz w:val="20"/>
          <w:szCs w:val="20"/>
        </w:rPr>
        <w:t>Дамбуева</w:t>
      </w:r>
      <w:proofErr w:type="spellEnd"/>
      <w:r w:rsidRPr="0036678B">
        <w:rPr>
          <w:sz w:val="20"/>
          <w:szCs w:val="20"/>
        </w:rPr>
        <w:t xml:space="preserve"> Андрея Александровича</w:t>
      </w:r>
      <w:r w:rsidR="00B65D6E" w:rsidRPr="0036678B">
        <w:rPr>
          <w:sz w:val="20"/>
          <w:szCs w:val="20"/>
        </w:rPr>
        <w:t xml:space="preserve">, действующего на основании решения Арбитражного суда Иркутской области от </w:t>
      </w:r>
      <w:r w:rsidRPr="0036678B">
        <w:rPr>
          <w:sz w:val="20"/>
          <w:szCs w:val="20"/>
        </w:rPr>
        <w:t>09</w:t>
      </w:r>
      <w:r w:rsidR="00B65D6E" w:rsidRPr="0036678B">
        <w:rPr>
          <w:sz w:val="20"/>
          <w:szCs w:val="20"/>
        </w:rPr>
        <w:t>.1</w:t>
      </w:r>
      <w:r w:rsidRPr="0036678B">
        <w:rPr>
          <w:sz w:val="20"/>
          <w:szCs w:val="20"/>
        </w:rPr>
        <w:t>1</w:t>
      </w:r>
      <w:r w:rsidR="00B65D6E" w:rsidRPr="0036678B">
        <w:rPr>
          <w:sz w:val="20"/>
          <w:szCs w:val="20"/>
        </w:rPr>
        <w:t>.2023 по делу №А19-</w:t>
      </w:r>
      <w:r w:rsidRPr="0036678B">
        <w:rPr>
          <w:sz w:val="20"/>
          <w:szCs w:val="20"/>
        </w:rPr>
        <w:t>11695</w:t>
      </w:r>
      <w:r w:rsidR="00B65D6E" w:rsidRPr="0036678B">
        <w:rPr>
          <w:sz w:val="20"/>
          <w:szCs w:val="20"/>
        </w:rPr>
        <w:t>/202</w:t>
      </w:r>
      <w:r w:rsidRPr="0036678B">
        <w:rPr>
          <w:sz w:val="20"/>
          <w:szCs w:val="20"/>
        </w:rPr>
        <w:t>1</w:t>
      </w:r>
      <w:r w:rsidR="003531FE" w:rsidRPr="0036678B">
        <w:rPr>
          <w:kern w:val="2"/>
          <w:sz w:val="20"/>
          <w:szCs w:val="20"/>
        </w:rPr>
        <w:t xml:space="preserve">, </w:t>
      </w:r>
      <w:r w:rsidR="003531FE" w:rsidRPr="0036678B">
        <w:rPr>
          <w:kern w:val="2"/>
          <w:sz w:val="20"/>
          <w:szCs w:val="20"/>
          <w:lang w:eastAsia="ar-SA"/>
        </w:rPr>
        <w:t xml:space="preserve">с одной стороны, </w:t>
      </w:r>
      <w:r w:rsidR="00BE475C" w:rsidRPr="0036678B">
        <w:rPr>
          <w:kern w:val="2"/>
          <w:sz w:val="20"/>
          <w:szCs w:val="20"/>
          <w:lang w:eastAsia="ar-SA"/>
        </w:rPr>
        <w:t xml:space="preserve">именуемый в дальнейшем </w:t>
      </w:r>
      <w:r w:rsidR="00BE475C" w:rsidRPr="0036678B">
        <w:rPr>
          <w:b/>
          <w:bCs/>
          <w:kern w:val="2"/>
          <w:sz w:val="20"/>
          <w:szCs w:val="20"/>
          <w:lang w:eastAsia="ar-SA"/>
        </w:rPr>
        <w:t>«Организатор торгов»,</w:t>
      </w:r>
      <w:r w:rsidR="00BE475C" w:rsidRPr="0036678B">
        <w:rPr>
          <w:kern w:val="2"/>
          <w:sz w:val="20"/>
          <w:szCs w:val="20"/>
          <w:lang w:eastAsia="ar-SA"/>
        </w:rPr>
        <w:t xml:space="preserve"> </w:t>
      </w:r>
      <w:r w:rsidR="003531FE" w:rsidRPr="0036678B">
        <w:rPr>
          <w:kern w:val="2"/>
          <w:sz w:val="20"/>
          <w:szCs w:val="20"/>
          <w:lang w:eastAsia="ar-SA"/>
        </w:rPr>
        <w:t>и ____________________________________________________________</w:t>
      </w:r>
      <w:r w:rsidR="00505DB9" w:rsidRPr="0036678B">
        <w:rPr>
          <w:kern w:val="2"/>
          <w:sz w:val="20"/>
          <w:szCs w:val="20"/>
          <w:lang w:eastAsia="ar-SA"/>
        </w:rPr>
        <w:t>________________</w:t>
      </w:r>
      <w:r w:rsidR="000C0208" w:rsidRPr="0036678B">
        <w:rPr>
          <w:kern w:val="2"/>
          <w:sz w:val="20"/>
          <w:szCs w:val="20"/>
          <w:lang w:eastAsia="ar-SA"/>
        </w:rPr>
        <w:t>_______</w:t>
      </w:r>
      <w:r w:rsidR="00505DB9" w:rsidRPr="0036678B">
        <w:rPr>
          <w:kern w:val="2"/>
          <w:sz w:val="20"/>
          <w:szCs w:val="20"/>
          <w:lang w:eastAsia="ar-SA"/>
        </w:rPr>
        <w:t xml:space="preserve">____ </w:t>
      </w:r>
      <w:r w:rsidR="003531FE" w:rsidRPr="0036678B">
        <w:rPr>
          <w:kern w:val="2"/>
          <w:sz w:val="20"/>
          <w:szCs w:val="20"/>
          <w:lang w:eastAsia="ar-SA"/>
        </w:rPr>
        <w:t xml:space="preserve">в лице ____________________________________________________________, действующего на основании ________________________, именуемое в дальнейшем </w:t>
      </w:r>
      <w:r w:rsidR="003531FE" w:rsidRPr="0036678B">
        <w:rPr>
          <w:b/>
          <w:kern w:val="2"/>
          <w:sz w:val="20"/>
          <w:szCs w:val="20"/>
          <w:lang w:eastAsia="ar-SA"/>
        </w:rPr>
        <w:t>«Претендент»</w:t>
      </w:r>
      <w:r w:rsidR="003531FE" w:rsidRPr="0036678B">
        <w:rPr>
          <w:kern w:val="2"/>
          <w:sz w:val="20"/>
          <w:szCs w:val="20"/>
          <w:lang w:eastAsia="ar-SA"/>
        </w:rPr>
        <w:t>, с другой стороны, далее совместно именуемые «Стороны»</w:t>
      </w:r>
      <w:r w:rsidR="0052247E" w:rsidRPr="0036678B">
        <w:rPr>
          <w:kern w:val="2"/>
          <w:sz w:val="20"/>
          <w:szCs w:val="20"/>
        </w:rPr>
        <w:t>, заключили настоящий договор о нижеследующем.</w:t>
      </w:r>
    </w:p>
    <w:p w14:paraId="3F279E04" w14:textId="77777777" w:rsidR="0052247E" w:rsidRPr="0036678B" w:rsidRDefault="0052247E" w:rsidP="000A4937">
      <w:pPr>
        <w:tabs>
          <w:tab w:val="left" w:pos="567"/>
        </w:tabs>
        <w:jc w:val="both"/>
        <w:rPr>
          <w:kern w:val="2"/>
          <w:sz w:val="20"/>
          <w:szCs w:val="20"/>
        </w:rPr>
      </w:pPr>
    </w:p>
    <w:p w14:paraId="6DE5D7F1" w14:textId="77777777" w:rsidR="0052247E" w:rsidRPr="0036678B" w:rsidRDefault="0052247E" w:rsidP="000A4937">
      <w:pPr>
        <w:pStyle w:val="ConsNormal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Times New Roman" w:hAnsi="Times New Roman"/>
          <w:b/>
          <w:kern w:val="2"/>
        </w:rPr>
      </w:pPr>
      <w:r w:rsidRPr="0036678B">
        <w:rPr>
          <w:rFonts w:ascii="Times New Roman" w:hAnsi="Times New Roman"/>
          <w:b/>
          <w:kern w:val="2"/>
        </w:rPr>
        <w:t>ПРЕДМЕТ ДОГОВОРА</w:t>
      </w:r>
    </w:p>
    <w:p w14:paraId="259A263F" w14:textId="77777777" w:rsidR="0052247E" w:rsidRPr="0036678B" w:rsidRDefault="0052247E" w:rsidP="000A4937">
      <w:pPr>
        <w:pStyle w:val="ConsNormal"/>
        <w:tabs>
          <w:tab w:val="left" w:pos="567"/>
        </w:tabs>
        <w:ind w:firstLine="0"/>
        <w:rPr>
          <w:rFonts w:ascii="Times New Roman" w:hAnsi="Times New Roman"/>
          <w:b/>
          <w:kern w:val="2"/>
        </w:rPr>
      </w:pPr>
    </w:p>
    <w:p w14:paraId="25BA15BB" w14:textId="77777777" w:rsidR="0052247E" w:rsidRPr="0036678B" w:rsidRDefault="0052247E" w:rsidP="000A493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kern w:val="2"/>
          <w:sz w:val="20"/>
          <w:szCs w:val="20"/>
        </w:rPr>
      </w:pPr>
      <w:r w:rsidRPr="0036678B">
        <w:rPr>
          <w:kern w:val="2"/>
          <w:sz w:val="20"/>
          <w:szCs w:val="20"/>
        </w:rPr>
        <w:t xml:space="preserve">В соответствии с настоящим Договором Претендент обязуется внести </w:t>
      </w:r>
      <w:r w:rsidR="000845B8" w:rsidRPr="0036678B">
        <w:rPr>
          <w:kern w:val="2"/>
          <w:sz w:val="20"/>
          <w:szCs w:val="20"/>
        </w:rPr>
        <w:t>на расчетный счет,</w:t>
      </w:r>
      <w:r w:rsidRPr="0036678B">
        <w:rPr>
          <w:kern w:val="2"/>
          <w:sz w:val="20"/>
          <w:szCs w:val="20"/>
        </w:rPr>
        <w:t xml:space="preserve"> </w:t>
      </w:r>
      <w:r w:rsidR="000C0208" w:rsidRPr="0036678B">
        <w:rPr>
          <w:kern w:val="2"/>
          <w:sz w:val="20"/>
          <w:szCs w:val="20"/>
        </w:rPr>
        <w:t>указанный в настоящем Договоре</w:t>
      </w:r>
      <w:r w:rsidRPr="0036678B">
        <w:rPr>
          <w:kern w:val="2"/>
          <w:sz w:val="20"/>
          <w:szCs w:val="20"/>
        </w:rPr>
        <w:t xml:space="preserve"> денежные средства в качестве задатка для участия в торгах.</w:t>
      </w:r>
    </w:p>
    <w:p w14:paraId="6EE06E6A" w14:textId="4F31E9A0" w:rsidR="003531FE" w:rsidRPr="0036678B" w:rsidRDefault="0052247E" w:rsidP="000A493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kern w:val="2"/>
          <w:sz w:val="20"/>
          <w:szCs w:val="20"/>
        </w:rPr>
      </w:pPr>
      <w:r w:rsidRPr="0036678B">
        <w:rPr>
          <w:kern w:val="2"/>
          <w:sz w:val="20"/>
          <w:szCs w:val="20"/>
        </w:rPr>
        <w:t xml:space="preserve">Размер задатка: 20 (двадцать) процентов от </w:t>
      </w:r>
      <w:r w:rsidR="00B958CA" w:rsidRPr="0036678B">
        <w:rPr>
          <w:kern w:val="2"/>
          <w:sz w:val="20"/>
          <w:szCs w:val="20"/>
        </w:rPr>
        <w:t>начальной</w:t>
      </w:r>
      <w:r w:rsidR="00DA2652">
        <w:rPr>
          <w:kern w:val="2"/>
          <w:sz w:val="20"/>
          <w:szCs w:val="20"/>
        </w:rPr>
        <w:t xml:space="preserve"> (минимальной)</w:t>
      </w:r>
      <w:bookmarkStart w:id="0" w:name="_GoBack"/>
      <w:bookmarkEnd w:id="0"/>
      <w:r w:rsidR="00B958CA" w:rsidRPr="0036678B">
        <w:rPr>
          <w:kern w:val="2"/>
          <w:sz w:val="20"/>
          <w:szCs w:val="20"/>
        </w:rPr>
        <w:t xml:space="preserve"> цены лота в соответствующем периоде</w:t>
      </w:r>
      <w:r w:rsidRPr="0036678B">
        <w:rPr>
          <w:kern w:val="2"/>
          <w:sz w:val="20"/>
          <w:szCs w:val="20"/>
        </w:rPr>
        <w:t>.</w:t>
      </w:r>
    </w:p>
    <w:p w14:paraId="32F8BD4A" w14:textId="0B6CD6F2" w:rsidR="003531FE" w:rsidRPr="0036678B" w:rsidRDefault="0052247E" w:rsidP="000A493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kern w:val="2"/>
          <w:sz w:val="20"/>
          <w:szCs w:val="20"/>
        </w:rPr>
      </w:pPr>
      <w:r w:rsidRPr="0036678B">
        <w:rPr>
          <w:kern w:val="2"/>
          <w:sz w:val="20"/>
          <w:szCs w:val="20"/>
        </w:rPr>
        <w:t>Под торгами для ц</w:t>
      </w:r>
      <w:r w:rsidR="009A4406" w:rsidRPr="0036678B">
        <w:rPr>
          <w:kern w:val="2"/>
          <w:sz w:val="20"/>
          <w:szCs w:val="20"/>
        </w:rPr>
        <w:t>елей настоящего Договора понимае</w:t>
      </w:r>
      <w:r w:rsidRPr="0036678B">
        <w:rPr>
          <w:kern w:val="2"/>
          <w:sz w:val="20"/>
          <w:szCs w:val="20"/>
        </w:rPr>
        <w:t xml:space="preserve">тся </w:t>
      </w:r>
      <w:r w:rsidR="009A4406" w:rsidRPr="0036678B">
        <w:rPr>
          <w:kern w:val="2"/>
          <w:sz w:val="20"/>
          <w:szCs w:val="20"/>
        </w:rPr>
        <w:t xml:space="preserve">реализация </w:t>
      </w:r>
      <w:r w:rsidR="0036678B" w:rsidRPr="0036678B">
        <w:rPr>
          <w:kern w:val="2"/>
          <w:sz w:val="20"/>
          <w:szCs w:val="20"/>
        </w:rPr>
        <w:t>п</w:t>
      </w:r>
      <w:r w:rsidR="0036678B" w:rsidRPr="0036678B">
        <w:rPr>
          <w:kern w:val="2"/>
          <w:sz w:val="20"/>
          <w:szCs w:val="20"/>
        </w:rPr>
        <w:t>рав</w:t>
      </w:r>
      <w:r w:rsidR="0036678B" w:rsidRPr="0036678B">
        <w:rPr>
          <w:kern w:val="2"/>
          <w:sz w:val="20"/>
          <w:szCs w:val="20"/>
        </w:rPr>
        <w:t>а</w:t>
      </w:r>
      <w:r w:rsidR="0036678B" w:rsidRPr="0036678B">
        <w:rPr>
          <w:kern w:val="2"/>
          <w:sz w:val="20"/>
          <w:szCs w:val="20"/>
        </w:rPr>
        <w:t xml:space="preserve"> требование к АО «Авиационная компания «Трансаэро» (ИНН 5701000985) в размере 2 931 576 928,90 руб., подтвержденное вступившим в законную силу определением Арбитражного суда города Санкт-Петербурга и Ленинградской области от 27.03.2025 по делу №А56-75891/2015</w:t>
      </w:r>
      <w:r w:rsidR="009E0170" w:rsidRPr="0036678B">
        <w:rPr>
          <w:kern w:val="2"/>
          <w:sz w:val="20"/>
          <w:szCs w:val="20"/>
        </w:rPr>
        <w:t xml:space="preserve">. </w:t>
      </w:r>
    </w:p>
    <w:p w14:paraId="67C6DC6F" w14:textId="7F350E84" w:rsidR="00A46239" w:rsidRPr="0036678B" w:rsidRDefault="0052247E" w:rsidP="00B65D6E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kern w:val="2"/>
          <w:sz w:val="20"/>
          <w:szCs w:val="20"/>
        </w:rPr>
      </w:pPr>
      <w:r w:rsidRPr="0036678B">
        <w:rPr>
          <w:kern w:val="2"/>
          <w:sz w:val="20"/>
          <w:szCs w:val="20"/>
        </w:rPr>
        <w:t>Информационное сообщение о торгах опубликовано:</w:t>
      </w:r>
      <w:r w:rsidR="00B65D6E" w:rsidRPr="0036678B">
        <w:rPr>
          <w:kern w:val="2"/>
          <w:sz w:val="20"/>
          <w:szCs w:val="20"/>
        </w:rPr>
        <w:t xml:space="preserve"> </w:t>
      </w:r>
      <w:r w:rsidRPr="0036678B">
        <w:rPr>
          <w:kern w:val="2"/>
          <w:sz w:val="20"/>
          <w:szCs w:val="20"/>
        </w:rPr>
        <w:t xml:space="preserve">в Едином федеральном реестре сведений о банкротстве </w:t>
      </w:r>
      <w:r w:rsidR="00B65D6E" w:rsidRPr="0036678B">
        <w:rPr>
          <w:kern w:val="2"/>
          <w:sz w:val="20"/>
          <w:szCs w:val="20"/>
        </w:rPr>
        <w:t xml:space="preserve">№ </w:t>
      </w:r>
      <w:r w:rsidR="0036678B" w:rsidRPr="0036678B">
        <w:rPr>
          <w:kern w:val="2"/>
          <w:sz w:val="20"/>
          <w:szCs w:val="20"/>
        </w:rPr>
        <w:t>23077200</w:t>
      </w:r>
      <w:r w:rsidR="00B65D6E" w:rsidRPr="0036678B">
        <w:rPr>
          <w:kern w:val="2"/>
          <w:sz w:val="20"/>
          <w:szCs w:val="20"/>
        </w:rPr>
        <w:t>.</w:t>
      </w:r>
    </w:p>
    <w:p w14:paraId="53036D1C" w14:textId="77777777" w:rsidR="0052247E" w:rsidRPr="0036678B" w:rsidRDefault="0052247E" w:rsidP="000A493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kern w:val="2"/>
          <w:sz w:val="20"/>
          <w:szCs w:val="20"/>
        </w:rPr>
      </w:pPr>
      <w:r w:rsidRPr="0036678B">
        <w:rPr>
          <w:kern w:val="2"/>
          <w:sz w:val="20"/>
          <w:szCs w:val="20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36678B">
        <w:rPr>
          <w:kern w:val="2"/>
          <w:sz w:val="20"/>
          <w:szCs w:val="20"/>
        </w:rPr>
        <w:t>купли-продажи</w:t>
      </w:r>
      <w:r w:rsidRPr="0036678B">
        <w:rPr>
          <w:kern w:val="2"/>
          <w:sz w:val="20"/>
          <w:szCs w:val="20"/>
        </w:rPr>
        <w:t xml:space="preserve"> при признании Претендента победителем торгов.</w:t>
      </w:r>
    </w:p>
    <w:p w14:paraId="457D9C65" w14:textId="77777777" w:rsidR="0052247E" w:rsidRPr="0036678B" w:rsidRDefault="0052247E" w:rsidP="000A493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kern w:val="2"/>
          <w:sz w:val="20"/>
          <w:szCs w:val="20"/>
        </w:rPr>
      </w:pPr>
      <w:r w:rsidRPr="0036678B">
        <w:rPr>
          <w:kern w:val="2"/>
          <w:sz w:val="20"/>
          <w:szCs w:val="20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7EE5A4A1" w14:textId="77777777" w:rsidR="0052247E" w:rsidRPr="0036678B" w:rsidRDefault="0052247E" w:rsidP="000A4937">
      <w:pPr>
        <w:pStyle w:val="a3"/>
        <w:tabs>
          <w:tab w:val="left" w:pos="567"/>
        </w:tabs>
        <w:ind w:left="0"/>
        <w:jc w:val="both"/>
        <w:rPr>
          <w:kern w:val="2"/>
          <w:sz w:val="20"/>
          <w:szCs w:val="20"/>
        </w:rPr>
      </w:pPr>
    </w:p>
    <w:p w14:paraId="4AE9C1CD" w14:textId="77777777" w:rsidR="0052247E" w:rsidRPr="0036678B" w:rsidRDefault="0052247E" w:rsidP="000A4937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b/>
          <w:kern w:val="2"/>
          <w:sz w:val="20"/>
          <w:szCs w:val="20"/>
        </w:rPr>
      </w:pPr>
      <w:r w:rsidRPr="0036678B">
        <w:rPr>
          <w:b/>
          <w:kern w:val="2"/>
          <w:sz w:val="20"/>
          <w:szCs w:val="20"/>
        </w:rPr>
        <w:t>ПОРЯДОК ВНЕСЕНИЯ ЗАДАТКА</w:t>
      </w:r>
    </w:p>
    <w:p w14:paraId="04BCC57F" w14:textId="77777777" w:rsidR="0052247E" w:rsidRPr="0036678B" w:rsidRDefault="0052247E" w:rsidP="000A4937">
      <w:pPr>
        <w:pStyle w:val="a3"/>
        <w:tabs>
          <w:tab w:val="left" w:pos="567"/>
        </w:tabs>
        <w:ind w:left="0"/>
        <w:jc w:val="both"/>
        <w:rPr>
          <w:kern w:val="2"/>
          <w:sz w:val="20"/>
          <w:szCs w:val="20"/>
        </w:rPr>
      </w:pPr>
    </w:p>
    <w:p w14:paraId="58F13B74" w14:textId="44B63887" w:rsidR="00505DB9" w:rsidRPr="0036678B" w:rsidRDefault="0052247E" w:rsidP="0036678B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kern w:val="2"/>
          <w:sz w:val="20"/>
          <w:szCs w:val="20"/>
        </w:rPr>
      </w:pPr>
      <w:r w:rsidRPr="0036678B">
        <w:rPr>
          <w:kern w:val="2"/>
          <w:sz w:val="20"/>
          <w:szCs w:val="20"/>
        </w:rPr>
        <w:t>Реквизиты для перечисления задатка:</w:t>
      </w:r>
      <w:r w:rsidR="00BE475C" w:rsidRPr="0036678B">
        <w:rPr>
          <w:kern w:val="2"/>
          <w:sz w:val="20"/>
          <w:szCs w:val="20"/>
        </w:rPr>
        <w:t xml:space="preserve"> </w:t>
      </w:r>
      <w:r w:rsidR="0036678B" w:rsidRPr="0036678B">
        <w:rPr>
          <w:kern w:val="2"/>
          <w:sz w:val="20"/>
          <w:szCs w:val="20"/>
        </w:rPr>
        <w:t>Получатель: АО ПК «ДИТЭКО» Номер счёта: №40702810912030622479 Валюта: РОССИЙСКИЙ РУБЛЬ ИНН: 3801150074 КПП: 380101001 Филиал "Корпоративный" ПАО "</w:t>
      </w:r>
      <w:proofErr w:type="spellStart"/>
      <w:r w:rsidR="0036678B" w:rsidRPr="0036678B">
        <w:rPr>
          <w:kern w:val="2"/>
          <w:sz w:val="20"/>
          <w:szCs w:val="20"/>
        </w:rPr>
        <w:t>Совкомбанк</w:t>
      </w:r>
      <w:proofErr w:type="spellEnd"/>
      <w:r w:rsidR="0036678B" w:rsidRPr="0036678B">
        <w:rPr>
          <w:kern w:val="2"/>
          <w:sz w:val="20"/>
          <w:szCs w:val="20"/>
        </w:rPr>
        <w:t>" к/с 30101810445250000360 в ГУ Банка России по ЦФО БИК 044525360</w:t>
      </w:r>
      <w:r w:rsidR="00BE475C" w:rsidRPr="0036678B">
        <w:rPr>
          <w:kern w:val="2"/>
          <w:sz w:val="20"/>
          <w:szCs w:val="20"/>
        </w:rPr>
        <w:t>.</w:t>
      </w:r>
      <w:r w:rsidRPr="0036678B">
        <w:rPr>
          <w:kern w:val="2"/>
          <w:sz w:val="20"/>
          <w:szCs w:val="20"/>
        </w:rPr>
        <w:t xml:space="preserve"> Назначение платежа: «</w:t>
      </w:r>
      <w:r w:rsidR="00A46239" w:rsidRPr="0036678B">
        <w:rPr>
          <w:kern w:val="2"/>
          <w:sz w:val="20"/>
          <w:szCs w:val="20"/>
        </w:rPr>
        <w:t xml:space="preserve">Задаток за участие в торгах по </w:t>
      </w:r>
      <w:r w:rsidR="003768ED" w:rsidRPr="0036678B">
        <w:rPr>
          <w:kern w:val="2"/>
          <w:sz w:val="20"/>
          <w:szCs w:val="20"/>
        </w:rPr>
        <w:t xml:space="preserve">прав требований </w:t>
      </w:r>
      <w:r w:rsidR="0036678B" w:rsidRPr="0036678B">
        <w:rPr>
          <w:kern w:val="2"/>
          <w:sz w:val="20"/>
          <w:szCs w:val="20"/>
        </w:rPr>
        <w:t>АО ПК «ДИТЭКО</w:t>
      </w:r>
      <w:r w:rsidR="003768ED" w:rsidRPr="0036678B">
        <w:rPr>
          <w:kern w:val="2"/>
          <w:sz w:val="20"/>
          <w:szCs w:val="20"/>
        </w:rPr>
        <w:t>»</w:t>
      </w:r>
      <w:r w:rsidR="00B36747" w:rsidRPr="0036678B">
        <w:rPr>
          <w:kern w:val="2"/>
          <w:sz w:val="20"/>
          <w:szCs w:val="20"/>
        </w:rPr>
        <w:t xml:space="preserve"> по Лоту №</w:t>
      </w:r>
      <w:r w:rsidR="00516654" w:rsidRPr="0036678B">
        <w:rPr>
          <w:kern w:val="2"/>
          <w:sz w:val="20"/>
          <w:szCs w:val="20"/>
        </w:rPr>
        <w:t>1</w:t>
      </w:r>
      <w:r w:rsidR="00A46239" w:rsidRPr="0036678B">
        <w:rPr>
          <w:kern w:val="2"/>
          <w:sz w:val="20"/>
          <w:szCs w:val="20"/>
        </w:rPr>
        <w:t>,</w:t>
      </w:r>
      <w:r w:rsidR="00505DB9" w:rsidRPr="0036678B">
        <w:rPr>
          <w:kern w:val="2"/>
          <w:sz w:val="20"/>
          <w:szCs w:val="20"/>
        </w:rPr>
        <w:t xml:space="preserve"> сообщение </w:t>
      </w:r>
      <w:r w:rsidR="0036678B" w:rsidRPr="0036678B">
        <w:rPr>
          <w:kern w:val="2"/>
          <w:sz w:val="20"/>
          <w:szCs w:val="20"/>
        </w:rPr>
        <w:t>23077200</w:t>
      </w:r>
      <w:r w:rsidRPr="0036678B">
        <w:rPr>
          <w:kern w:val="2"/>
          <w:sz w:val="20"/>
          <w:szCs w:val="20"/>
        </w:rPr>
        <w:t>».</w:t>
      </w:r>
    </w:p>
    <w:p w14:paraId="3982B253" w14:textId="77777777" w:rsidR="00505DB9" w:rsidRPr="0036678B" w:rsidRDefault="00505DB9" w:rsidP="00440CA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auto"/>
          <w:kern w:val="2"/>
          <w:sz w:val="20"/>
          <w:szCs w:val="20"/>
        </w:rPr>
      </w:pPr>
      <w:r w:rsidRPr="0036678B">
        <w:rPr>
          <w:kern w:val="2"/>
          <w:sz w:val="20"/>
          <w:szCs w:val="20"/>
        </w:rPr>
        <w:t xml:space="preserve">Задаток признается внесенным в установленный срок, если денежные средства поступили на специальный банковский счет, предназначенный для учета задатков, поступающих от участников торгов, указанный в сообщении </w:t>
      </w:r>
      <w:r w:rsidRPr="0036678B">
        <w:rPr>
          <w:color w:val="auto"/>
          <w:kern w:val="2"/>
          <w:sz w:val="20"/>
          <w:szCs w:val="20"/>
        </w:rPr>
        <w:t>о торгах</w:t>
      </w:r>
      <w:r w:rsidR="00440CA6" w:rsidRPr="0036678B">
        <w:rPr>
          <w:color w:val="auto"/>
          <w:kern w:val="2"/>
          <w:sz w:val="20"/>
          <w:szCs w:val="20"/>
        </w:rPr>
        <w:t xml:space="preserve"> до окончания срока приема заявок в соответствующем периоде</w:t>
      </w:r>
      <w:r w:rsidRPr="0036678B">
        <w:rPr>
          <w:color w:val="auto"/>
          <w:kern w:val="2"/>
          <w:sz w:val="20"/>
          <w:szCs w:val="20"/>
        </w:rPr>
        <w:t>.</w:t>
      </w:r>
    </w:p>
    <w:p w14:paraId="65FFE42E" w14:textId="77777777" w:rsidR="0052247E" w:rsidRPr="0036678B" w:rsidRDefault="0052247E" w:rsidP="00440CA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kern w:val="2"/>
          <w:sz w:val="20"/>
          <w:szCs w:val="20"/>
        </w:rPr>
      </w:pPr>
      <w:r w:rsidRPr="0036678B">
        <w:rPr>
          <w:kern w:val="2"/>
          <w:sz w:val="20"/>
          <w:szCs w:val="20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24E1A43C" w14:textId="77777777" w:rsidR="0052247E" w:rsidRPr="0036678B" w:rsidRDefault="0052247E" w:rsidP="00440CA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kern w:val="2"/>
          <w:sz w:val="20"/>
          <w:szCs w:val="20"/>
        </w:rPr>
      </w:pPr>
      <w:r w:rsidRPr="0036678B">
        <w:rPr>
          <w:kern w:val="2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7F665E5F" w14:textId="77777777" w:rsidR="0052247E" w:rsidRPr="0036678B" w:rsidRDefault="0052247E" w:rsidP="000A4937">
      <w:pPr>
        <w:tabs>
          <w:tab w:val="left" w:pos="567"/>
        </w:tabs>
        <w:jc w:val="both"/>
        <w:rPr>
          <w:kern w:val="2"/>
          <w:sz w:val="20"/>
          <w:szCs w:val="20"/>
        </w:rPr>
      </w:pPr>
    </w:p>
    <w:p w14:paraId="153F54C8" w14:textId="77777777" w:rsidR="0052247E" w:rsidRPr="0036678B" w:rsidRDefault="0052247E" w:rsidP="000A4937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b/>
          <w:kern w:val="2"/>
          <w:sz w:val="20"/>
          <w:szCs w:val="20"/>
        </w:rPr>
      </w:pPr>
      <w:r w:rsidRPr="0036678B">
        <w:rPr>
          <w:b/>
          <w:kern w:val="2"/>
          <w:sz w:val="20"/>
          <w:szCs w:val="20"/>
        </w:rPr>
        <w:t>ПОРЯДОК ВОЗВРАТА И УДЕРЖАНИЯ ЗАДАТКА</w:t>
      </w:r>
    </w:p>
    <w:p w14:paraId="39A43048" w14:textId="77777777" w:rsidR="0052247E" w:rsidRPr="0036678B" w:rsidRDefault="0052247E" w:rsidP="000A4937">
      <w:pPr>
        <w:tabs>
          <w:tab w:val="left" w:pos="567"/>
        </w:tabs>
        <w:jc w:val="center"/>
        <w:rPr>
          <w:kern w:val="2"/>
          <w:sz w:val="20"/>
          <w:szCs w:val="20"/>
        </w:rPr>
      </w:pPr>
    </w:p>
    <w:p w14:paraId="6ADD19C3" w14:textId="77777777" w:rsidR="0052247E" w:rsidRPr="0036678B" w:rsidRDefault="0052247E" w:rsidP="000A493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kern w:val="2"/>
          <w:sz w:val="20"/>
          <w:szCs w:val="20"/>
        </w:rPr>
      </w:pPr>
      <w:r w:rsidRPr="0036678B">
        <w:rPr>
          <w:kern w:val="2"/>
          <w:sz w:val="20"/>
          <w:szCs w:val="20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3F32455A" w14:textId="77777777" w:rsidR="0052247E" w:rsidRPr="0036678B" w:rsidRDefault="0052247E" w:rsidP="000A493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kern w:val="2"/>
          <w:sz w:val="20"/>
          <w:szCs w:val="20"/>
        </w:rPr>
      </w:pPr>
      <w:r w:rsidRPr="0036678B">
        <w:rPr>
          <w:kern w:val="2"/>
          <w:sz w:val="20"/>
          <w:szCs w:val="20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069B5CC0" w14:textId="77777777" w:rsidR="0052247E" w:rsidRPr="0036678B" w:rsidRDefault="0052247E" w:rsidP="000A493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kern w:val="2"/>
          <w:sz w:val="20"/>
          <w:szCs w:val="20"/>
        </w:rPr>
      </w:pPr>
      <w:r w:rsidRPr="0036678B">
        <w:rPr>
          <w:kern w:val="2"/>
          <w:sz w:val="20"/>
          <w:szCs w:val="20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1141D711" w14:textId="77777777" w:rsidR="0052247E" w:rsidRPr="0036678B" w:rsidRDefault="0052247E" w:rsidP="000A493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kern w:val="2"/>
          <w:sz w:val="20"/>
          <w:szCs w:val="20"/>
        </w:rPr>
      </w:pPr>
      <w:r w:rsidRPr="0036678B">
        <w:rPr>
          <w:kern w:val="2"/>
          <w:sz w:val="20"/>
          <w:szCs w:val="20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25E46C30" w14:textId="77777777" w:rsidR="0052247E" w:rsidRPr="0036678B" w:rsidRDefault="0052247E" w:rsidP="000A493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kern w:val="2"/>
          <w:sz w:val="20"/>
          <w:szCs w:val="20"/>
        </w:rPr>
      </w:pPr>
      <w:r w:rsidRPr="0036678B">
        <w:rPr>
          <w:kern w:val="2"/>
          <w:sz w:val="20"/>
          <w:szCs w:val="20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47172C14" w14:textId="77777777" w:rsidR="0052247E" w:rsidRPr="0036678B" w:rsidRDefault="0052247E" w:rsidP="000A4937">
      <w:pPr>
        <w:tabs>
          <w:tab w:val="left" w:pos="567"/>
        </w:tabs>
        <w:jc w:val="both"/>
        <w:rPr>
          <w:kern w:val="2"/>
          <w:sz w:val="20"/>
          <w:szCs w:val="20"/>
        </w:rPr>
      </w:pPr>
    </w:p>
    <w:p w14:paraId="5F02CF69" w14:textId="77777777" w:rsidR="0052247E" w:rsidRPr="0036678B" w:rsidRDefault="0052247E" w:rsidP="000A4937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b/>
          <w:kern w:val="2"/>
          <w:sz w:val="20"/>
          <w:szCs w:val="20"/>
        </w:rPr>
      </w:pPr>
      <w:r w:rsidRPr="0036678B">
        <w:rPr>
          <w:b/>
          <w:kern w:val="2"/>
          <w:sz w:val="20"/>
          <w:szCs w:val="20"/>
        </w:rPr>
        <w:t>СРОК ДЕЙСТВИЯ НАСТОЯЩЕГО ДОГОВОРА</w:t>
      </w:r>
    </w:p>
    <w:p w14:paraId="09DBC850" w14:textId="77777777" w:rsidR="0052247E" w:rsidRPr="0036678B" w:rsidRDefault="0052247E" w:rsidP="000A4937">
      <w:pPr>
        <w:tabs>
          <w:tab w:val="left" w:pos="567"/>
        </w:tabs>
        <w:jc w:val="both"/>
        <w:rPr>
          <w:kern w:val="2"/>
          <w:sz w:val="20"/>
          <w:szCs w:val="20"/>
        </w:rPr>
      </w:pPr>
    </w:p>
    <w:p w14:paraId="4FA05E62" w14:textId="59B3F02A" w:rsidR="0052247E" w:rsidRPr="0036678B" w:rsidRDefault="0052247E" w:rsidP="000A493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kern w:val="2"/>
          <w:sz w:val="20"/>
          <w:szCs w:val="20"/>
        </w:rPr>
      </w:pPr>
      <w:r w:rsidRPr="0036678B">
        <w:rPr>
          <w:kern w:val="2"/>
          <w:sz w:val="20"/>
          <w:szCs w:val="20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651ADB7" w14:textId="4D9B6247" w:rsidR="0052247E" w:rsidRPr="0036678B" w:rsidRDefault="0052247E" w:rsidP="000A493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kern w:val="2"/>
          <w:sz w:val="20"/>
          <w:szCs w:val="20"/>
        </w:rPr>
      </w:pPr>
      <w:r w:rsidRPr="0036678B">
        <w:rPr>
          <w:kern w:val="2"/>
          <w:sz w:val="20"/>
          <w:szCs w:val="20"/>
        </w:rPr>
        <w:lastRenderedPageBreak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36678B">
        <w:rPr>
          <w:kern w:val="2"/>
          <w:sz w:val="20"/>
          <w:szCs w:val="20"/>
        </w:rPr>
        <w:t xml:space="preserve">в они передаются на разрешение </w:t>
      </w:r>
      <w:r w:rsidR="00BE475C" w:rsidRPr="0036678B">
        <w:rPr>
          <w:kern w:val="2"/>
          <w:sz w:val="20"/>
          <w:szCs w:val="20"/>
        </w:rPr>
        <w:t>в суд</w:t>
      </w:r>
      <w:r w:rsidR="007F301F" w:rsidRPr="0036678B">
        <w:rPr>
          <w:kern w:val="2"/>
          <w:sz w:val="20"/>
          <w:szCs w:val="20"/>
        </w:rPr>
        <w:t xml:space="preserve"> </w:t>
      </w:r>
      <w:r w:rsidRPr="0036678B">
        <w:rPr>
          <w:kern w:val="2"/>
          <w:sz w:val="20"/>
          <w:szCs w:val="20"/>
        </w:rPr>
        <w:t>в соответствии с действующим законодательством Российской Федерации.</w:t>
      </w:r>
    </w:p>
    <w:p w14:paraId="168236B3" w14:textId="77777777" w:rsidR="0052247E" w:rsidRPr="0036678B" w:rsidRDefault="0052247E" w:rsidP="000A493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kern w:val="2"/>
          <w:sz w:val="20"/>
          <w:szCs w:val="20"/>
        </w:rPr>
      </w:pPr>
      <w:r w:rsidRPr="0036678B">
        <w:rPr>
          <w:kern w:val="2"/>
          <w:sz w:val="20"/>
          <w:szCs w:val="20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C79361D" w14:textId="77777777" w:rsidR="0052247E" w:rsidRPr="0036678B" w:rsidRDefault="0052247E" w:rsidP="000A4937">
      <w:pPr>
        <w:tabs>
          <w:tab w:val="left" w:pos="567"/>
        </w:tabs>
        <w:jc w:val="both"/>
        <w:rPr>
          <w:kern w:val="2"/>
          <w:sz w:val="20"/>
          <w:szCs w:val="20"/>
        </w:rPr>
      </w:pPr>
    </w:p>
    <w:p w14:paraId="711DBC24" w14:textId="2BF4AB1B" w:rsidR="0052247E" w:rsidRPr="0036678B" w:rsidRDefault="0052247E" w:rsidP="000A4937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b/>
          <w:kern w:val="2"/>
          <w:sz w:val="20"/>
          <w:szCs w:val="20"/>
        </w:rPr>
      </w:pPr>
      <w:r w:rsidRPr="0036678B">
        <w:rPr>
          <w:b/>
          <w:kern w:val="2"/>
          <w:sz w:val="20"/>
          <w:szCs w:val="20"/>
        </w:rPr>
        <w:t>АДРЕСА И РЕКВИЗИТЫ СТОРОН</w:t>
      </w:r>
    </w:p>
    <w:p w14:paraId="1CC7A778" w14:textId="77777777" w:rsidR="0052247E" w:rsidRPr="0036678B" w:rsidRDefault="0052247E" w:rsidP="000A4937">
      <w:pPr>
        <w:tabs>
          <w:tab w:val="left" w:pos="567"/>
        </w:tabs>
        <w:jc w:val="both"/>
        <w:rPr>
          <w:kern w:val="2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962"/>
        <w:gridCol w:w="436"/>
        <w:gridCol w:w="2262"/>
        <w:gridCol w:w="2546"/>
      </w:tblGrid>
      <w:tr w:rsidR="003531FE" w:rsidRPr="0036678B" w14:paraId="36DEE772" w14:textId="77777777" w:rsidTr="00B06BB2">
        <w:trPr>
          <w:gridBefore w:val="1"/>
          <w:gridAfter w:val="1"/>
          <w:wBefore w:w="108" w:type="dxa"/>
          <w:wAfter w:w="2546" w:type="dxa"/>
        </w:trPr>
        <w:tc>
          <w:tcPr>
            <w:tcW w:w="5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059C5" w14:textId="4EFF6FB5" w:rsidR="003531FE" w:rsidRPr="0036678B" w:rsidRDefault="00BE475C" w:rsidP="000A4937">
            <w:pPr>
              <w:tabs>
                <w:tab w:val="left" w:pos="1080"/>
              </w:tabs>
              <w:suppressAutoHyphens/>
              <w:ind w:left="-216" w:firstLine="142"/>
              <w:jc w:val="both"/>
              <w:rPr>
                <w:b/>
                <w:kern w:val="2"/>
                <w:sz w:val="20"/>
                <w:szCs w:val="20"/>
                <w:lang w:eastAsia="ar-SA"/>
              </w:rPr>
            </w:pPr>
            <w:r w:rsidRPr="0036678B">
              <w:rPr>
                <w:b/>
                <w:kern w:val="2"/>
                <w:sz w:val="20"/>
                <w:szCs w:val="20"/>
                <w:lang w:eastAsia="ar-SA"/>
              </w:rPr>
              <w:t>Организатор торгов</w:t>
            </w:r>
            <w:r w:rsidR="003531FE" w:rsidRPr="0036678B">
              <w:rPr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1B30B6BB" w14:textId="77777777" w:rsidR="003531FE" w:rsidRPr="0036678B" w:rsidRDefault="003531FE" w:rsidP="000A4937">
            <w:pPr>
              <w:tabs>
                <w:tab w:val="left" w:pos="1080"/>
              </w:tabs>
              <w:suppressAutoHyphens/>
              <w:ind w:firstLine="720"/>
              <w:jc w:val="both"/>
              <w:rPr>
                <w:b/>
                <w:kern w:val="2"/>
                <w:sz w:val="20"/>
                <w:szCs w:val="20"/>
                <w:lang w:eastAsia="ar-SA"/>
              </w:rPr>
            </w:pPr>
            <w:r w:rsidRPr="0036678B">
              <w:rPr>
                <w:b/>
                <w:kern w:val="2"/>
                <w:sz w:val="20"/>
                <w:szCs w:val="20"/>
                <w:lang w:eastAsia="ar-SA"/>
              </w:rPr>
              <w:t>Претендент:</w:t>
            </w:r>
          </w:p>
        </w:tc>
      </w:tr>
      <w:tr w:rsidR="003531FE" w:rsidRPr="0036678B" w14:paraId="486FAA7F" w14:textId="77777777" w:rsidTr="00B06B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70" w:type="dxa"/>
            <w:gridSpan w:val="2"/>
          </w:tcPr>
          <w:p w14:paraId="3EED157B" w14:textId="77777777" w:rsidR="00BE475C" w:rsidRPr="0036678B" w:rsidRDefault="00BE475C" w:rsidP="00BE475C">
            <w:pPr>
              <w:jc w:val="both"/>
              <w:rPr>
                <w:bCs/>
                <w:sz w:val="20"/>
                <w:szCs w:val="20"/>
              </w:rPr>
            </w:pPr>
          </w:p>
          <w:p w14:paraId="0572DD50" w14:textId="47FC4CE4" w:rsidR="003768ED" w:rsidRPr="0036678B" w:rsidRDefault="003768ED" w:rsidP="00BE475C">
            <w:pPr>
              <w:jc w:val="both"/>
              <w:rPr>
                <w:bCs/>
                <w:sz w:val="20"/>
                <w:szCs w:val="20"/>
              </w:rPr>
            </w:pPr>
            <w:r w:rsidRPr="0036678B">
              <w:rPr>
                <w:bCs/>
                <w:sz w:val="20"/>
                <w:szCs w:val="20"/>
              </w:rPr>
              <w:t xml:space="preserve">Конкурсный управляющий </w:t>
            </w:r>
            <w:r w:rsidR="0036678B" w:rsidRPr="0036678B">
              <w:rPr>
                <w:bCs/>
                <w:sz w:val="20"/>
                <w:szCs w:val="20"/>
              </w:rPr>
              <w:t>АО ПК «ДИТЭКО»</w:t>
            </w:r>
          </w:p>
          <w:p w14:paraId="3EE5A6D0" w14:textId="1B84A894" w:rsidR="00BE475C" w:rsidRPr="0036678B" w:rsidRDefault="0036678B" w:rsidP="00BE475C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36678B">
              <w:rPr>
                <w:bCs/>
                <w:sz w:val="20"/>
                <w:szCs w:val="20"/>
              </w:rPr>
              <w:t>Дамбуев</w:t>
            </w:r>
            <w:proofErr w:type="spellEnd"/>
            <w:r w:rsidRPr="0036678B">
              <w:rPr>
                <w:bCs/>
                <w:sz w:val="20"/>
                <w:szCs w:val="20"/>
              </w:rPr>
              <w:t xml:space="preserve"> Андрей Александрович</w:t>
            </w:r>
          </w:p>
          <w:p w14:paraId="409C2004" w14:textId="408520C8" w:rsidR="0036678B" w:rsidRPr="0036678B" w:rsidRDefault="0036678B" w:rsidP="000A4937">
            <w:pPr>
              <w:rPr>
                <w:sz w:val="20"/>
                <w:szCs w:val="20"/>
              </w:rPr>
            </w:pPr>
            <w:r w:rsidRPr="0036678B">
              <w:rPr>
                <w:sz w:val="20"/>
                <w:szCs w:val="20"/>
              </w:rPr>
              <w:t xml:space="preserve">ИНН 381103837377 </w:t>
            </w:r>
          </w:p>
          <w:p w14:paraId="4C529890" w14:textId="77777777" w:rsidR="0036678B" w:rsidRPr="0036678B" w:rsidRDefault="0036678B" w:rsidP="000A4937">
            <w:pPr>
              <w:rPr>
                <w:sz w:val="20"/>
                <w:szCs w:val="20"/>
              </w:rPr>
            </w:pPr>
            <w:r w:rsidRPr="0036678B">
              <w:rPr>
                <w:sz w:val="20"/>
                <w:szCs w:val="20"/>
              </w:rPr>
              <w:t>почт. адрес: 664083, г. Иркутск, а/я 13</w:t>
            </w:r>
          </w:p>
          <w:p w14:paraId="0F37D367" w14:textId="17B3AA5A" w:rsidR="00505DB9" w:rsidRPr="0036678B" w:rsidRDefault="0036678B" w:rsidP="000A4937">
            <w:pPr>
              <w:rPr>
                <w:rFonts w:eastAsia="Calibri"/>
                <w:b/>
                <w:kern w:val="2"/>
                <w:sz w:val="20"/>
                <w:szCs w:val="20"/>
                <w:lang w:val="en-US"/>
              </w:rPr>
            </w:pPr>
            <w:r w:rsidRPr="0036678B">
              <w:rPr>
                <w:sz w:val="20"/>
                <w:szCs w:val="20"/>
                <w:lang w:val="en-US"/>
              </w:rPr>
              <w:t>e-mail: au.daman@yandex.ru</w:t>
            </w:r>
            <w:r w:rsidRPr="0036678B">
              <w:rPr>
                <w:rFonts w:eastAsia="Calibri"/>
                <w:b/>
                <w:kern w:val="2"/>
                <w:sz w:val="20"/>
                <w:szCs w:val="20"/>
                <w:lang w:val="en-US"/>
              </w:rPr>
              <w:t xml:space="preserve"> </w:t>
            </w:r>
          </w:p>
          <w:p w14:paraId="05D654FF" w14:textId="77777777" w:rsidR="00BE475C" w:rsidRPr="0036678B" w:rsidRDefault="00BE475C" w:rsidP="00BE475C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A87759C" w14:textId="6CDBBEE3" w:rsidR="00BE475C" w:rsidRPr="0036678B" w:rsidRDefault="00BE475C" w:rsidP="00BE475C">
            <w:pPr>
              <w:jc w:val="both"/>
              <w:rPr>
                <w:bCs/>
                <w:sz w:val="20"/>
                <w:szCs w:val="20"/>
              </w:rPr>
            </w:pPr>
            <w:r w:rsidRPr="0036678B">
              <w:rPr>
                <w:bCs/>
                <w:sz w:val="20"/>
                <w:szCs w:val="20"/>
              </w:rPr>
              <w:t>_______________________/</w:t>
            </w:r>
            <w:proofErr w:type="spellStart"/>
            <w:r w:rsidR="0036678B" w:rsidRPr="0036678B">
              <w:rPr>
                <w:bCs/>
                <w:sz w:val="20"/>
                <w:szCs w:val="20"/>
              </w:rPr>
              <w:t>Дамбуев</w:t>
            </w:r>
            <w:proofErr w:type="spellEnd"/>
            <w:r w:rsidR="0036678B" w:rsidRPr="0036678B">
              <w:rPr>
                <w:bCs/>
                <w:sz w:val="20"/>
                <w:szCs w:val="20"/>
              </w:rPr>
              <w:t xml:space="preserve"> А.А.</w:t>
            </w:r>
          </w:p>
          <w:p w14:paraId="73D3C8AE" w14:textId="09B79347" w:rsidR="00BE475C" w:rsidRPr="0036678B" w:rsidRDefault="00BE475C" w:rsidP="00BE475C">
            <w:pPr>
              <w:rPr>
                <w:rFonts w:eastAsia="Calibri"/>
                <w:b/>
                <w:kern w:val="2"/>
                <w:sz w:val="20"/>
                <w:szCs w:val="20"/>
              </w:rPr>
            </w:pPr>
            <w:proofErr w:type="spellStart"/>
            <w:r w:rsidRPr="0036678B">
              <w:rPr>
                <w:bCs/>
                <w:sz w:val="20"/>
                <w:szCs w:val="20"/>
              </w:rPr>
              <w:t>м.п</w:t>
            </w:r>
            <w:proofErr w:type="spellEnd"/>
            <w:r w:rsidRPr="0036678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244" w:type="dxa"/>
            <w:gridSpan w:val="3"/>
          </w:tcPr>
          <w:p w14:paraId="1EC6B738" w14:textId="77777777" w:rsidR="003531FE" w:rsidRPr="0036678B" w:rsidRDefault="003531FE" w:rsidP="000A4937">
            <w:pPr>
              <w:suppressAutoHyphens/>
              <w:rPr>
                <w:rFonts w:eastAsia="Calibri"/>
                <w:kern w:val="2"/>
                <w:sz w:val="20"/>
                <w:szCs w:val="20"/>
              </w:rPr>
            </w:pPr>
          </w:p>
        </w:tc>
      </w:tr>
    </w:tbl>
    <w:p w14:paraId="7EECAB17" w14:textId="77777777" w:rsidR="003531FE" w:rsidRPr="0036678B" w:rsidRDefault="003531FE" w:rsidP="000A4937">
      <w:pPr>
        <w:jc w:val="center"/>
        <w:rPr>
          <w:b/>
          <w:kern w:val="2"/>
          <w:sz w:val="20"/>
          <w:szCs w:val="20"/>
        </w:rPr>
      </w:pPr>
    </w:p>
    <w:p w14:paraId="586C9334" w14:textId="77777777" w:rsidR="00505DB9" w:rsidRPr="000A4937" w:rsidRDefault="00505DB9" w:rsidP="000A4937">
      <w:pPr>
        <w:jc w:val="center"/>
        <w:rPr>
          <w:b/>
          <w:kern w:val="2"/>
          <w:sz w:val="21"/>
          <w:szCs w:val="21"/>
        </w:rPr>
      </w:pPr>
    </w:p>
    <w:sectPr w:rsidR="00505DB9" w:rsidRPr="000A4937" w:rsidSect="000C0208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0C0E1" w14:textId="77777777" w:rsidR="00291836" w:rsidRDefault="00291836" w:rsidP="003531FE">
      <w:r>
        <w:separator/>
      </w:r>
    </w:p>
  </w:endnote>
  <w:endnote w:type="continuationSeparator" w:id="0">
    <w:p w14:paraId="3460FEAB" w14:textId="77777777" w:rsidR="00291836" w:rsidRDefault="00291836" w:rsidP="0035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9116277"/>
      <w:docPartObj>
        <w:docPartGallery w:val="Page Numbers (Bottom of Page)"/>
        <w:docPartUnique/>
      </w:docPartObj>
    </w:sdtPr>
    <w:sdtEndPr/>
    <w:sdtContent>
      <w:p w14:paraId="225568D1" w14:textId="21C50B04" w:rsidR="008974D9" w:rsidRDefault="008974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67C25A" w14:textId="4B825850" w:rsidR="000C0208" w:rsidRPr="00B36747" w:rsidRDefault="000C0208" w:rsidP="000C0208">
    <w:pPr>
      <w:pStyle w:val="a7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D397B" w14:textId="77777777" w:rsidR="00291836" w:rsidRDefault="00291836" w:rsidP="003531FE">
      <w:r>
        <w:separator/>
      </w:r>
    </w:p>
  </w:footnote>
  <w:footnote w:type="continuationSeparator" w:id="0">
    <w:p w14:paraId="0107B3A1" w14:textId="77777777" w:rsidR="00291836" w:rsidRDefault="00291836" w:rsidP="00353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1847C1A"/>
    <w:multiLevelType w:val="multilevel"/>
    <w:tmpl w:val="EB98B7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2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603F3"/>
    <w:rsid w:val="000845B8"/>
    <w:rsid w:val="00091A6A"/>
    <w:rsid w:val="000A4937"/>
    <w:rsid w:val="000C0208"/>
    <w:rsid w:val="000D6398"/>
    <w:rsid w:val="001176EF"/>
    <w:rsid w:val="0012025A"/>
    <w:rsid w:val="0018022E"/>
    <w:rsid w:val="002613DA"/>
    <w:rsid w:val="00291836"/>
    <w:rsid w:val="003531FE"/>
    <w:rsid w:val="0036678B"/>
    <w:rsid w:val="003768ED"/>
    <w:rsid w:val="00440CA6"/>
    <w:rsid w:val="004F0D44"/>
    <w:rsid w:val="00505DB9"/>
    <w:rsid w:val="00516654"/>
    <w:rsid w:val="0052247E"/>
    <w:rsid w:val="005E78A5"/>
    <w:rsid w:val="00614B3A"/>
    <w:rsid w:val="006B1002"/>
    <w:rsid w:val="006B4B5A"/>
    <w:rsid w:val="007119C6"/>
    <w:rsid w:val="0077518D"/>
    <w:rsid w:val="007E6F6F"/>
    <w:rsid w:val="007F301F"/>
    <w:rsid w:val="00872DDE"/>
    <w:rsid w:val="008974D9"/>
    <w:rsid w:val="00907D18"/>
    <w:rsid w:val="00916F53"/>
    <w:rsid w:val="00967C2C"/>
    <w:rsid w:val="009A4406"/>
    <w:rsid w:val="009E0170"/>
    <w:rsid w:val="00A46239"/>
    <w:rsid w:val="00A71A7F"/>
    <w:rsid w:val="00A958BD"/>
    <w:rsid w:val="00AA1D6A"/>
    <w:rsid w:val="00AB09D2"/>
    <w:rsid w:val="00AE662F"/>
    <w:rsid w:val="00B36747"/>
    <w:rsid w:val="00B65D6E"/>
    <w:rsid w:val="00B855E2"/>
    <w:rsid w:val="00B958CA"/>
    <w:rsid w:val="00BB3508"/>
    <w:rsid w:val="00BE475C"/>
    <w:rsid w:val="00C03157"/>
    <w:rsid w:val="00C5248C"/>
    <w:rsid w:val="00D22016"/>
    <w:rsid w:val="00DA2652"/>
    <w:rsid w:val="00DA26A7"/>
    <w:rsid w:val="00DC107B"/>
    <w:rsid w:val="00DE09DE"/>
    <w:rsid w:val="00E5306D"/>
    <w:rsid w:val="00EA1906"/>
    <w:rsid w:val="00F06B2C"/>
    <w:rsid w:val="00F92BC3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0D74E"/>
  <w15:docId w15:val="{4FD34BC9-08FA-4086-A50A-8F6B5D40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531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31F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531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31F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-955428361516813901gmail-msobodytextindent">
    <w:name w:val="m_-955428361516813901gmail-msobodytextindent"/>
    <w:basedOn w:val="a"/>
    <w:rsid w:val="00B36747"/>
    <w:pPr>
      <w:spacing w:before="100" w:beforeAutospacing="1" w:after="100" w:afterAutospacing="1"/>
    </w:pPr>
    <w:rPr>
      <w:color w:val="auto"/>
    </w:rPr>
  </w:style>
  <w:style w:type="character" w:styleId="a9">
    <w:name w:val="FollowedHyperlink"/>
    <w:basedOn w:val="a0"/>
    <w:uiPriority w:val="99"/>
    <w:semiHidden/>
    <w:unhideWhenUsed/>
    <w:rsid w:val="0077518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440CA6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4382</Characters>
  <Application>Microsoft Office Word</Application>
  <DocSecurity>0</DocSecurity>
  <Lines>89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Б.</dc:creator>
  <cp:lastModifiedBy>Буньков Дмитрий</cp:lastModifiedBy>
  <cp:revision>2</cp:revision>
  <dcterms:created xsi:type="dcterms:W3CDTF">2026-05-28T05:13:00Z</dcterms:created>
  <dcterms:modified xsi:type="dcterms:W3CDTF">2026-05-28T05:13:00Z</dcterms:modified>
</cp:coreProperties>
</file>