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C43" w:rsidRDefault="00582C43" w:rsidP="00582C4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582C43" w:rsidRDefault="00582C43" w:rsidP="00582C43">
      <w:pPr>
        <w:spacing w:after="0" w:line="240" w:lineRule="auto"/>
        <w:rPr>
          <w:rFonts w:ascii="Times New Roman" w:hAnsi="Times New Roman"/>
        </w:rPr>
        <w:sectPr w:rsidR="00582C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2C43" w:rsidRPr="00274BB5" w:rsidRDefault="00582C43" w:rsidP="00582C4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582C43" w:rsidRDefault="00582C43" w:rsidP="00582C43">
      <w:pPr>
        <w:spacing w:after="0" w:line="240" w:lineRule="auto"/>
        <w:jc w:val="right"/>
        <w:rPr>
          <w:rFonts w:ascii="Times New Roman" w:hAnsi="Times New Roman"/>
        </w:rPr>
        <w:sectPr w:rsidR="00582C43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 г.</w:t>
      </w:r>
    </w:p>
    <w:p w:rsidR="00582C43" w:rsidRDefault="00582C43" w:rsidP="00582C43">
      <w:pPr>
        <w:spacing w:after="0" w:line="240" w:lineRule="auto"/>
        <w:rPr>
          <w:rFonts w:ascii="Times New Roman" w:hAnsi="Times New Roman"/>
        </w:rPr>
      </w:pPr>
    </w:p>
    <w:p w:rsidR="00582C43" w:rsidRDefault="00582C43" w:rsidP="00582C43">
      <w:pPr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Юрчик Мария Викторовна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Петрущенкова Юрия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Крым от 17.03.2026 г. по делу № А83-909/2026</w:t>
      </w:r>
      <w:r>
        <w:rPr>
          <w:rFonts w:ascii="Times New Roman" w:hAnsi="Times New Roman"/>
        </w:rPr>
        <w:t xml:space="preserve">, с одной стороны, и 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>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582C43" w:rsidRDefault="00582C43" w:rsidP="00582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C43" w:rsidRDefault="00582C43" w:rsidP="00582C4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582C43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274BB5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Pr="00274BB5">
        <w:rPr>
          <w:rFonts w:ascii="Times New Roman" w:hAnsi="Times New Roman"/>
          <w:u w:val="single"/>
        </w:rPr>
        <w:t xml:space="preserve">Лот №1. 78500/8007000 доля земельного участка, площадь 8007000 +/- 14209.0 </w:t>
      </w:r>
      <w:proofErr w:type="spellStart"/>
      <w:r w:rsidRPr="00274BB5">
        <w:rPr>
          <w:rFonts w:ascii="Times New Roman" w:hAnsi="Times New Roman"/>
          <w:u w:val="single"/>
        </w:rPr>
        <w:t>кв.м</w:t>
      </w:r>
      <w:proofErr w:type="spellEnd"/>
      <w:r w:rsidRPr="00274BB5">
        <w:rPr>
          <w:rFonts w:ascii="Times New Roman" w:hAnsi="Times New Roman"/>
          <w:u w:val="single"/>
        </w:rPr>
        <w:t xml:space="preserve">., назначение: земли сельскохозяйственного назначения, адрес (местонахождение): Ростовская область, </w:t>
      </w:r>
      <w:proofErr w:type="spellStart"/>
      <w:r w:rsidRPr="00274BB5">
        <w:rPr>
          <w:rFonts w:ascii="Times New Roman" w:hAnsi="Times New Roman"/>
          <w:u w:val="single"/>
        </w:rPr>
        <w:t>Боковский</w:t>
      </w:r>
      <w:proofErr w:type="spellEnd"/>
      <w:r w:rsidRPr="00274BB5">
        <w:rPr>
          <w:rFonts w:ascii="Times New Roman" w:hAnsi="Times New Roman"/>
          <w:u w:val="single"/>
        </w:rPr>
        <w:t xml:space="preserve"> р-н, установлено относительно ориентира, расположенного за пределами участка. Ориентир от х. </w:t>
      </w:r>
      <w:proofErr w:type="spellStart"/>
      <w:r w:rsidRPr="00274BB5">
        <w:rPr>
          <w:rFonts w:ascii="Times New Roman" w:hAnsi="Times New Roman"/>
          <w:u w:val="single"/>
        </w:rPr>
        <w:t>Земцов</w:t>
      </w:r>
      <w:proofErr w:type="spellEnd"/>
      <w:r w:rsidRPr="00274BB5">
        <w:rPr>
          <w:rFonts w:ascii="Times New Roman" w:hAnsi="Times New Roman"/>
          <w:u w:val="single"/>
        </w:rPr>
        <w:t>. Участок находится примерно в 7 км. по направлению на юго-восток от ориентира, кадастровый (условный) номер: 61:05:0000000:5992.</w:t>
      </w:r>
    </w:p>
    <w:p w:rsidR="00582C43" w:rsidRPr="0097199C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yellow"/>
        </w:rPr>
      </w:pPr>
      <w:r w:rsidRPr="0097199C">
        <w:rPr>
          <w:rFonts w:ascii="Times New Roman" w:hAnsi="Times New Roman"/>
          <w:highlight w:val="yellow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582C43" w:rsidRPr="00274BB5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582C43" w:rsidRPr="00274BB5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 Имущество зарегистрировано ограничение (обременение) права: </w:t>
      </w:r>
      <w:r w:rsidRPr="00274BB5">
        <w:rPr>
          <w:rFonts w:ascii="Times New Roman" w:hAnsi="Times New Roman"/>
        </w:rPr>
        <w:t>№ 61:05:0000000:5992-61/202/2024-45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от 14.11.2024</w:t>
      </w:r>
      <w:r>
        <w:rPr>
          <w:rFonts w:ascii="Times New Roman" w:hAnsi="Times New Roman"/>
        </w:rPr>
        <w:t xml:space="preserve">; </w:t>
      </w:r>
      <w:r w:rsidRPr="00274BB5">
        <w:rPr>
          <w:rFonts w:ascii="Times New Roman" w:hAnsi="Times New Roman"/>
        </w:rPr>
        <w:t>Арест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№ 61:05:0000000:5992-61/202/2024-49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от 18.12.2024</w:t>
      </w:r>
      <w:r>
        <w:rPr>
          <w:rFonts w:ascii="Times New Roman" w:hAnsi="Times New Roman"/>
        </w:rPr>
        <w:t xml:space="preserve">; </w:t>
      </w:r>
      <w:r w:rsidRPr="00274BB5">
        <w:rPr>
          <w:rFonts w:ascii="Times New Roman" w:hAnsi="Times New Roman"/>
        </w:rPr>
        <w:t>Арест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№ 61:05:0000000:5992-61/202/2024-48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от 18.12.2024</w:t>
      </w:r>
      <w:r>
        <w:rPr>
          <w:rFonts w:ascii="Times New Roman" w:hAnsi="Times New Roman"/>
        </w:rPr>
        <w:t xml:space="preserve">; </w:t>
      </w:r>
      <w:r w:rsidRPr="00274BB5">
        <w:rPr>
          <w:rFonts w:ascii="Times New Roman" w:hAnsi="Times New Roman"/>
        </w:rPr>
        <w:t>Аренда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№ 61:05:0000000:5992-61/202/2024-44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от 14.11.2024</w:t>
      </w:r>
      <w:r>
        <w:rPr>
          <w:rFonts w:ascii="Times New Roman" w:hAnsi="Times New Roman"/>
        </w:rPr>
        <w:t xml:space="preserve">; </w:t>
      </w:r>
      <w:r w:rsidRPr="00274BB5"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№ 61:05:0000000:5992-61/223/2026-70</w:t>
      </w:r>
      <w:r>
        <w:rPr>
          <w:rFonts w:ascii="Times New Roman" w:hAnsi="Times New Roman"/>
        </w:rPr>
        <w:t xml:space="preserve"> </w:t>
      </w:r>
      <w:r w:rsidRPr="00274BB5">
        <w:rPr>
          <w:rFonts w:ascii="Times New Roman" w:hAnsi="Times New Roman"/>
        </w:rPr>
        <w:t>от 19.06.2026</w:t>
      </w:r>
      <w:r>
        <w:rPr>
          <w:rFonts w:ascii="Times New Roman" w:hAnsi="Times New Roman"/>
        </w:rPr>
        <w:t>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82C43" w:rsidRDefault="00582C43" w:rsidP="00582C43">
      <w:pPr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97199C">
        <w:rPr>
          <w:rFonts w:ascii="Times New Roman" w:hAnsi="Times New Roman"/>
          <w:highlight w:val="yellow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582C43" w:rsidRDefault="00582C43" w:rsidP="00582C43">
      <w:pPr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582C43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82C43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82C43" w:rsidRDefault="00582C43" w:rsidP="00582C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82C43" w:rsidRDefault="00582C43" w:rsidP="00582C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582C43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582C43" w:rsidRDefault="00582C43" w:rsidP="00582C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582C43" w:rsidRDefault="00582C43" w:rsidP="00582C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582C43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Республики Крым</w:t>
      </w:r>
      <w:r>
        <w:rPr>
          <w:rFonts w:ascii="Times New Roman" w:hAnsi="Times New Roman"/>
        </w:rPr>
        <w:t>.</w:t>
      </w:r>
    </w:p>
    <w:p w:rsidR="00582C43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82C43" w:rsidRDefault="00582C43" w:rsidP="00582C4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94AE2" w:rsidRDefault="00E94AE2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582C43" w:rsidTr="00075FC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82C43" w:rsidTr="00075FC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01.08.1987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хутор Земцов Боковский район Ростовская область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134-730-960 56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610401155519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346270, Ростовская область, Шолоховский р-н, ст-ца Вешенская, ул. Комсомольская, д. 25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40817810150223251514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2C43" w:rsidTr="00075FC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Юрчик Марии Викторовны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Петрущенков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82C43" w:rsidRDefault="00582C43" w:rsidP="00582C43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582C43" w:rsidRDefault="00582C43" w:rsidP="00582C4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582C43" w:rsidRDefault="00582C43" w:rsidP="00582C43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582C43" w:rsidRDefault="00582C43" w:rsidP="00582C43">
      <w:pPr>
        <w:spacing w:after="0" w:line="240" w:lineRule="auto"/>
        <w:rPr>
          <w:rFonts w:ascii="Times New Roman" w:hAnsi="Times New Roman"/>
        </w:rPr>
        <w:sectPr w:rsidR="00582C4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2C43" w:rsidRDefault="00582C43" w:rsidP="00582C4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Шолоховский р-н, ст-ца Вешенская</w:t>
      </w:r>
    </w:p>
    <w:p w:rsidR="00582C43" w:rsidRDefault="00582C43" w:rsidP="00582C43">
      <w:pPr>
        <w:spacing w:after="0" w:line="240" w:lineRule="auto"/>
        <w:jc w:val="right"/>
        <w:rPr>
          <w:rFonts w:ascii="Times New Roman" w:hAnsi="Times New Roman"/>
        </w:rPr>
        <w:sectPr w:rsidR="00582C43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 г.</w:t>
      </w:r>
    </w:p>
    <w:p w:rsidR="00582C43" w:rsidRDefault="00582C43" w:rsidP="00582C43">
      <w:pPr>
        <w:spacing w:after="0" w:line="240" w:lineRule="auto"/>
        <w:rPr>
          <w:rFonts w:ascii="Times New Roman" w:hAnsi="Times New Roman"/>
        </w:rPr>
      </w:pPr>
    </w:p>
    <w:p w:rsidR="00582C43" w:rsidRDefault="00582C43" w:rsidP="00582C43">
      <w:pPr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Юрчик Мария Викторовна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Петрущенкова Юрия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Крым от 17.03.2026 г. по делу № А83-909/2026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582C43" w:rsidRDefault="00582C43" w:rsidP="00582C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82C43" w:rsidRDefault="00582C43" w:rsidP="00582C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274BB5">
        <w:rPr>
          <w:rFonts w:ascii="Times New Roman" w:hAnsi="Times New Roman"/>
          <w:u w:val="single"/>
        </w:rPr>
        <w:t xml:space="preserve">Лот №1. 78500/8007000 доля земельного участка, площадь 8007000 +/- 14209.0 </w:t>
      </w:r>
      <w:proofErr w:type="spellStart"/>
      <w:r w:rsidRPr="00274BB5">
        <w:rPr>
          <w:rFonts w:ascii="Times New Roman" w:hAnsi="Times New Roman"/>
          <w:u w:val="single"/>
        </w:rPr>
        <w:t>кв.м</w:t>
      </w:r>
      <w:proofErr w:type="spellEnd"/>
      <w:r w:rsidRPr="00274BB5">
        <w:rPr>
          <w:rFonts w:ascii="Times New Roman" w:hAnsi="Times New Roman"/>
          <w:u w:val="single"/>
        </w:rPr>
        <w:t xml:space="preserve">., назначение: земли сельскохозяйственного назначения, адрес (местонахождение): Ростовская область, </w:t>
      </w:r>
      <w:proofErr w:type="spellStart"/>
      <w:r w:rsidRPr="00274BB5">
        <w:rPr>
          <w:rFonts w:ascii="Times New Roman" w:hAnsi="Times New Roman"/>
          <w:u w:val="single"/>
        </w:rPr>
        <w:t>Боковский</w:t>
      </w:r>
      <w:proofErr w:type="spellEnd"/>
      <w:r w:rsidRPr="00274BB5">
        <w:rPr>
          <w:rFonts w:ascii="Times New Roman" w:hAnsi="Times New Roman"/>
          <w:u w:val="single"/>
        </w:rPr>
        <w:t xml:space="preserve"> р-н, установлено относительно ориентира, расположенного за пределами участка. Ориентир от х. </w:t>
      </w:r>
      <w:proofErr w:type="spellStart"/>
      <w:r w:rsidRPr="00274BB5">
        <w:rPr>
          <w:rFonts w:ascii="Times New Roman" w:hAnsi="Times New Roman"/>
          <w:u w:val="single"/>
        </w:rPr>
        <w:t>Земцов</w:t>
      </w:r>
      <w:proofErr w:type="spellEnd"/>
      <w:r w:rsidRPr="00274BB5">
        <w:rPr>
          <w:rFonts w:ascii="Times New Roman" w:hAnsi="Times New Roman"/>
          <w:u w:val="single"/>
        </w:rPr>
        <w:t>. Участок находится примерно в 7 км. по направлению на юго-восток от ориентира, кадастровый (условный) номер: 61:05:0000000:5992.</w:t>
      </w:r>
    </w:p>
    <w:p w:rsidR="00582C43" w:rsidRDefault="00582C43" w:rsidP="00582C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582C43" w:rsidRDefault="00582C43" w:rsidP="00582C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582C43" w:rsidRDefault="00582C43" w:rsidP="00582C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582C43" w:rsidRDefault="00582C43" w:rsidP="00582C4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582C43" w:rsidRDefault="00582C43" w:rsidP="00582C4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582C43" w:rsidTr="00075FC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82C43" w:rsidTr="00075FC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01.08.1987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хутор Земцов Боковский район Ростовская область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134-730-960 56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610401155519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346270, Ростовская область, Шолоховский р-н, ст-ца Вешенская, ул. Комсомольская, д. 25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40817810150223251514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82C43" w:rsidRPr="00274BB5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2C43" w:rsidTr="00075FC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Юрчик Марии Викторовны</w:t>
            </w: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Петрущенков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82C43" w:rsidRDefault="00582C43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82C43" w:rsidRDefault="00582C43" w:rsidP="00582C4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82C43" w:rsidRDefault="00582C43" w:rsidP="00582C43"/>
    <w:p w:rsidR="00752660" w:rsidRDefault="00752660"/>
    <w:sectPr w:rsidR="0075266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3D"/>
    <w:rsid w:val="00582C43"/>
    <w:rsid w:val="00752660"/>
    <w:rsid w:val="00E94AE2"/>
    <w:rsid w:val="00EC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DDF4D-E04C-436B-A987-8EEE8C68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C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8078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3</cp:revision>
  <dcterms:created xsi:type="dcterms:W3CDTF">2026-08-05T12:04:00Z</dcterms:created>
  <dcterms:modified xsi:type="dcterms:W3CDTF">2026-08-05T12:07:00Z</dcterms:modified>
</cp:coreProperties>
</file>