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8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29"/>
      </w:tblGrid>
      <w:tr w:rsidR="002330A8" w:rsidRPr="007C5565" w:rsidTr="00EE17E4">
        <w:trPr>
          <w:tblCellSpacing w:w="15" w:type="dxa"/>
        </w:trPr>
        <w:tc>
          <w:tcPr>
            <w:tcW w:w="4980" w:type="pct"/>
          </w:tcPr>
          <w:p w:rsidR="002330A8" w:rsidRPr="007C5565" w:rsidRDefault="002330A8" w:rsidP="00EE17E4">
            <w:pPr>
              <w:jc w:val="right"/>
              <w:rPr>
                <w:b/>
                <w:highlight w:val="yellow"/>
              </w:rPr>
            </w:pPr>
          </w:p>
        </w:tc>
      </w:tr>
      <w:tr w:rsidR="002330A8" w:rsidRPr="007C5565" w:rsidTr="00EE17E4">
        <w:trPr>
          <w:tblCellSpacing w:w="15" w:type="dxa"/>
        </w:trPr>
        <w:tc>
          <w:tcPr>
            <w:tcW w:w="4980" w:type="pct"/>
          </w:tcPr>
          <w:p w:rsidR="002330A8" w:rsidRPr="007C5565" w:rsidRDefault="002330A8" w:rsidP="00EE17E4">
            <w:pPr>
              <w:jc w:val="right"/>
              <w:rPr>
                <w:b/>
                <w:highlight w:val="yellow"/>
              </w:rPr>
            </w:pPr>
          </w:p>
        </w:tc>
      </w:tr>
      <w:tr w:rsidR="002330A8" w:rsidRPr="007C5565" w:rsidTr="00EE17E4">
        <w:trPr>
          <w:tblCellSpacing w:w="15" w:type="dxa"/>
        </w:trPr>
        <w:tc>
          <w:tcPr>
            <w:tcW w:w="4980" w:type="pct"/>
          </w:tcPr>
          <w:p w:rsidR="002330A8" w:rsidRPr="007C5565" w:rsidRDefault="002330A8" w:rsidP="00EE17E4">
            <w:pPr>
              <w:jc w:val="right"/>
              <w:rPr>
                <w:b/>
                <w:highlight w:val="yellow"/>
              </w:rPr>
            </w:pPr>
          </w:p>
        </w:tc>
      </w:tr>
    </w:tbl>
    <w:p w:rsidR="002330A8" w:rsidRPr="006C7933" w:rsidRDefault="002330A8" w:rsidP="002330A8">
      <w:pPr>
        <w:jc w:val="center"/>
        <w:rPr>
          <w:b/>
        </w:rPr>
      </w:pPr>
      <w:r w:rsidRPr="006C7933">
        <w:rPr>
          <w:b/>
        </w:rPr>
        <w:t>ИЗВЕЩЕНИЕ О ПРОВЕДЕНИИ ТОРГОВ</w:t>
      </w:r>
    </w:p>
    <w:p w:rsidR="002330A8" w:rsidRPr="00E51E0E" w:rsidRDefault="002330A8" w:rsidP="002330A8">
      <w:pPr>
        <w:ind w:firstLine="709"/>
        <w:jc w:val="both"/>
        <w:rPr>
          <w:highlight w:val="yellow"/>
        </w:rPr>
      </w:pPr>
    </w:p>
    <w:p w:rsidR="002330A8" w:rsidRPr="00B200F3" w:rsidRDefault="002330A8" w:rsidP="002330A8">
      <w:pPr>
        <w:ind w:firstLine="720"/>
        <w:jc w:val="both"/>
        <w:rPr>
          <w:b/>
        </w:rPr>
      </w:pPr>
      <w:r w:rsidRPr="00942998">
        <w:t xml:space="preserve">Территориальное управление Федерального агентства по управлению государственным имуществом в Амурской области сообщает о проведении </w:t>
      </w:r>
      <w:r w:rsidRPr="00B200F3">
        <w:rPr>
          <w:b/>
        </w:rPr>
        <w:t>открытых</w:t>
      </w:r>
      <w:r w:rsidRPr="00B200F3">
        <w:t xml:space="preserve"> </w:t>
      </w:r>
      <w:r w:rsidRPr="00B200F3">
        <w:rPr>
          <w:b/>
        </w:rPr>
        <w:t xml:space="preserve">торгов </w:t>
      </w:r>
      <w:r w:rsidRPr="00B200F3">
        <w:t>по продаже арестованного имущества, которые состоятся</w:t>
      </w:r>
      <w:r w:rsidRPr="00B200F3">
        <w:rPr>
          <w:b/>
        </w:rPr>
        <w:t xml:space="preserve"> </w:t>
      </w:r>
      <w:r w:rsidR="002E5907">
        <w:rPr>
          <w:b/>
        </w:rPr>
        <w:t>28 февраля</w:t>
      </w:r>
      <w:r>
        <w:rPr>
          <w:b/>
        </w:rPr>
        <w:t xml:space="preserve"> 202</w:t>
      </w:r>
      <w:r w:rsidR="002E5907">
        <w:rPr>
          <w:b/>
        </w:rPr>
        <w:t>3</w:t>
      </w:r>
      <w:r w:rsidRPr="00B200F3">
        <w:rPr>
          <w:b/>
        </w:rPr>
        <w:t xml:space="preserve"> </w:t>
      </w:r>
      <w:r>
        <w:rPr>
          <w:b/>
        </w:rPr>
        <w:t>года.</w:t>
      </w:r>
    </w:p>
    <w:p w:rsidR="002330A8" w:rsidRPr="00B200F3" w:rsidRDefault="002330A8" w:rsidP="002330A8">
      <w:pPr>
        <w:ind w:firstLine="720"/>
        <w:jc w:val="both"/>
        <w:rPr>
          <w:b/>
        </w:rPr>
      </w:pPr>
    </w:p>
    <w:p w:rsidR="002330A8" w:rsidRPr="00B200F3" w:rsidRDefault="002330A8" w:rsidP="002330A8">
      <w:pPr>
        <w:shd w:val="clear" w:color="auto" w:fill="FFFFFF"/>
        <w:tabs>
          <w:tab w:val="left" w:pos="288"/>
        </w:tabs>
        <w:ind w:firstLine="284"/>
        <w:jc w:val="both"/>
      </w:pPr>
      <w:r w:rsidRPr="00B200F3">
        <w:rPr>
          <w:iCs/>
        </w:rPr>
        <w:t xml:space="preserve">Основание проведения торгов </w:t>
      </w:r>
      <w:r w:rsidRPr="00B200F3">
        <w:t xml:space="preserve">– постановления судебных приставов-исполнителей о передаче арестованного имущества на реализацию. </w:t>
      </w:r>
    </w:p>
    <w:p w:rsidR="002330A8" w:rsidRPr="00B200F3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iCs/>
        </w:rPr>
      </w:pPr>
      <w:r w:rsidRPr="00B200F3">
        <w:rPr>
          <w:iCs/>
        </w:rPr>
        <w:t xml:space="preserve">Дата начала приема заявок на участие в </w:t>
      </w:r>
      <w:proofErr w:type="gramStart"/>
      <w:r w:rsidRPr="00B200F3">
        <w:rPr>
          <w:iCs/>
        </w:rPr>
        <w:t>аукционе</w:t>
      </w:r>
      <w:proofErr w:type="gramEnd"/>
      <w:r w:rsidRPr="00B200F3">
        <w:rPr>
          <w:iCs/>
        </w:rPr>
        <w:t xml:space="preserve">: </w:t>
      </w:r>
      <w:r w:rsidR="00A2172C">
        <w:rPr>
          <w:b/>
          <w:iCs/>
        </w:rPr>
        <w:t>26</w:t>
      </w:r>
      <w:r>
        <w:rPr>
          <w:b/>
          <w:iCs/>
        </w:rPr>
        <w:t xml:space="preserve"> </w:t>
      </w:r>
      <w:r w:rsidR="002E5907">
        <w:rPr>
          <w:b/>
          <w:iCs/>
        </w:rPr>
        <w:t>января</w:t>
      </w:r>
      <w:r>
        <w:rPr>
          <w:b/>
          <w:iCs/>
        </w:rPr>
        <w:t xml:space="preserve"> 202</w:t>
      </w:r>
      <w:r w:rsidR="002E5907">
        <w:rPr>
          <w:b/>
          <w:iCs/>
        </w:rPr>
        <w:t>3</w:t>
      </w:r>
      <w:r w:rsidRPr="0080594C">
        <w:rPr>
          <w:b/>
          <w:iCs/>
        </w:rPr>
        <w:t xml:space="preserve"> года</w:t>
      </w:r>
      <w:r w:rsidRPr="00B200F3">
        <w:rPr>
          <w:iCs/>
        </w:rPr>
        <w:t>.</w:t>
      </w:r>
    </w:p>
    <w:p w:rsidR="002330A8" w:rsidRPr="00B200F3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iCs/>
        </w:rPr>
      </w:pPr>
      <w:r w:rsidRPr="00B200F3">
        <w:rPr>
          <w:iCs/>
        </w:rPr>
        <w:t xml:space="preserve">Дата окончания приема заявок на участие в </w:t>
      </w:r>
      <w:proofErr w:type="gramStart"/>
      <w:r w:rsidRPr="00B200F3">
        <w:rPr>
          <w:iCs/>
        </w:rPr>
        <w:t>аукционе</w:t>
      </w:r>
      <w:proofErr w:type="gramEnd"/>
      <w:r w:rsidRPr="00B200F3">
        <w:rPr>
          <w:iCs/>
        </w:rPr>
        <w:t xml:space="preserve">: </w:t>
      </w:r>
      <w:r>
        <w:rPr>
          <w:b/>
          <w:iCs/>
        </w:rPr>
        <w:t>2</w:t>
      </w:r>
      <w:r w:rsidR="00A2172C">
        <w:rPr>
          <w:b/>
          <w:iCs/>
        </w:rPr>
        <w:t>5</w:t>
      </w:r>
      <w:bookmarkStart w:id="0" w:name="_GoBack"/>
      <w:bookmarkEnd w:id="0"/>
      <w:r>
        <w:rPr>
          <w:b/>
          <w:iCs/>
        </w:rPr>
        <w:t xml:space="preserve"> </w:t>
      </w:r>
      <w:r w:rsidR="002E5907">
        <w:rPr>
          <w:b/>
          <w:iCs/>
        </w:rPr>
        <w:t>февраля</w:t>
      </w:r>
      <w:r>
        <w:rPr>
          <w:b/>
          <w:iCs/>
        </w:rPr>
        <w:t xml:space="preserve"> 202</w:t>
      </w:r>
      <w:r w:rsidR="002E5907">
        <w:rPr>
          <w:b/>
          <w:iCs/>
        </w:rPr>
        <w:t>3</w:t>
      </w:r>
      <w:r w:rsidRPr="00B200F3">
        <w:rPr>
          <w:iCs/>
        </w:rPr>
        <w:t xml:space="preserve"> года в </w:t>
      </w:r>
      <w:r>
        <w:rPr>
          <w:iCs/>
        </w:rPr>
        <w:t>17</w:t>
      </w:r>
      <w:r w:rsidRPr="00B200F3">
        <w:rPr>
          <w:iCs/>
        </w:rPr>
        <w:t>:00</w:t>
      </w:r>
      <w:r w:rsidRPr="00B200F3">
        <w:t xml:space="preserve"> </w:t>
      </w:r>
      <w:r w:rsidRPr="00B200F3">
        <w:rPr>
          <w:iCs/>
        </w:rPr>
        <w:t>по московскому времени.</w:t>
      </w:r>
    </w:p>
    <w:p w:rsidR="002330A8" w:rsidRPr="00B200F3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iCs/>
        </w:rPr>
      </w:pPr>
      <w:r w:rsidRPr="00B200F3">
        <w:rPr>
          <w:iCs/>
        </w:rPr>
        <w:t>Заявки подаются через электронную площадку в</w:t>
      </w:r>
      <w:r w:rsidRPr="00B200F3">
        <w:rPr>
          <w:bCs/>
        </w:rPr>
        <w:t xml:space="preserve"> соответствии с аукционной документацией, размещенной на сайте </w:t>
      </w:r>
      <w:hyperlink r:id="rId5" w:history="1">
        <w:r w:rsidRPr="00B200F3">
          <w:rPr>
            <w:bCs/>
            <w:color w:val="0000FF"/>
            <w:u w:val="single"/>
          </w:rPr>
          <w:t>www.torgi.gov.ru</w:t>
        </w:r>
      </w:hyperlink>
      <w:r w:rsidRPr="00B200F3">
        <w:rPr>
          <w:bCs/>
        </w:rPr>
        <w:t xml:space="preserve">, на сайте электронной площадки  </w:t>
      </w:r>
      <w:hyperlink r:id="rId6" w:history="1">
        <w:r w:rsidRPr="00B200F3">
          <w:rPr>
            <w:bCs/>
            <w:color w:val="0000FF"/>
            <w:u w:val="single"/>
          </w:rPr>
          <w:t>https://www.rts-tender.ru</w:t>
        </w:r>
      </w:hyperlink>
      <w:r w:rsidRPr="00B200F3">
        <w:rPr>
          <w:bCs/>
        </w:rPr>
        <w:t>.</w:t>
      </w:r>
    </w:p>
    <w:p w:rsidR="002330A8" w:rsidRPr="00942998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bCs/>
          <w:iCs/>
        </w:rPr>
      </w:pPr>
      <w:r w:rsidRPr="00B200F3">
        <w:rPr>
          <w:bCs/>
          <w:iCs/>
        </w:rPr>
        <w:t xml:space="preserve">Торги проводятся в форме электронного аукциона на электронной торговой площадке, находящейся в сети интернет по адресу </w:t>
      </w:r>
      <w:hyperlink r:id="rId7" w:history="1">
        <w:r w:rsidRPr="00B200F3">
          <w:rPr>
            <w:bCs/>
            <w:iCs/>
            <w:color w:val="0000FF"/>
            <w:u w:val="single"/>
          </w:rPr>
          <w:t>https://www.rts-tender.ru</w:t>
        </w:r>
      </w:hyperlink>
      <w:r w:rsidRPr="00B200F3">
        <w:rPr>
          <w:bCs/>
          <w:iCs/>
        </w:rPr>
        <w:t xml:space="preserve">. Дата проведения: </w:t>
      </w:r>
      <w:r w:rsidR="002E5907" w:rsidRPr="002E5907">
        <w:rPr>
          <w:b/>
          <w:bCs/>
          <w:iCs/>
        </w:rPr>
        <w:t>28 февраля</w:t>
      </w:r>
      <w:r>
        <w:rPr>
          <w:b/>
          <w:bCs/>
          <w:iCs/>
        </w:rPr>
        <w:t xml:space="preserve"> 202</w:t>
      </w:r>
      <w:r w:rsidR="002E5907">
        <w:rPr>
          <w:b/>
          <w:bCs/>
          <w:iCs/>
        </w:rPr>
        <w:t>3</w:t>
      </w:r>
      <w:r w:rsidRPr="00B200F3">
        <w:rPr>
          <w:bCs/>
          <w:iCs/>
        </w:rPr>
        <w:t xml:space="preserve"> года в 08:00</w:t>
      </w:r>
      <w:r w:rsidRPr="00B200F3">
        <w:t xml:space="preserve"> </w:t>
      </w:r>
      <w:r w:rsidRPr="00B200F3">
        <w:rPr>
          <w:bCs/>
          <w:iCs/>
        </w:rPr>
        <w:t>по московскому времени.</w:t>
      </w:r>
    </w:p>
    <w:p w:rsidR="002330A8" w:rsidRPr="00942998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iCs/>
        </w:rPr>
      </w:pPr>
      <w:r w:rsidRPr="00942998">
        <w:rPr>
          <w:iCs/>
        </w:rPr>
        <w:t xml:space="preserve">Наименование, состав и </w:t>
      </w:r>
      <w:r w:rsidRPr="0080594C">
        <w:rPr>
          <w:iCs/>
        </w:rPr>
        <w:t>характеристика</w:t>
      </w:r>
      <w:r w:rsidRPr="00942998">
        <w:rPr>
          <w:iCs/>
        </w:rPr>
        <w:t xml:space="preserve"> имущества, выставляемого на торги:</w:t>
      </w:r>
    </w:p>
    <w:p w:rsidR="002330A8" w:rsidRDefault="002330A8" w:rsidP="002330A8">
      <w:pPr>
        <w:ind w:firstLine="720"/>
        <w:jc w:val="both"/>
        <w:rPr>
          <w:b/>
        </w:rPr>
      </w:pPr>
      <w:r>
        <w:rPr>
          <w:b/>
        </w:rPr>
        <w:t xml:space="preserve">   </w:t>
      </w:r>
    </w:p>
    <w:p w:rsidR="002330A8" w:rsidRPr="00C729FB" w:rsidRDefault="002330A8" w:rsidP="002330A8">
      <w:pPr>
        <w:ind w:firstLine="720"/>
        <w:jc w:val="both"/>
        <w:rPr>
          <w:b/>
        </w:rPr>
      </w:pPr>
      <w:r w:rsidRPr="00C729FB">
        <w:rPr>
          <w:b/>
        </w:rPr>
        <w:t>Сведения об имуществе.</w:t>
      </w:r>
    </w:p>
    <w:tbl>
      <w:tblPr>
        <w:tblW w:w="14611" w:type="dxa"/>
        <w:jc w:val="center"/>
        <w:tblInd w:w="8434" w:type="dxa"/>
        <w:tblBorders>
          <w:top w:val="single" w:sz="6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1"/>
        <w:gridCol w:w="4531"/>
        <w:gridCol w:w="1754"/>
        <w:gridCol w:w="1864"/>
        <w:gridCol w:w="1980"/>
        <w:gridCol w:w="3945"/>
        <w:gridCol w:w="106"/>
      </w:tblGrid>
      <w:tr w:rsidR="002330A8" w:rsidRPr="00FE5F27" w:rsidTr="0017658F">
        <w:trPr>
          <w:jc w:val="center"/>
        </w:trPr>
        <w:tc>
          <w:tcPr>
            <w:tcW w:w="431" w:type="dxa"/>
          </w:tcPr>
          <w:p w:rsidR="002330A8" w:rsidRDefault="002330A8" w:rsidP="00EE17E4">
            <w:pPr>
              <w:pStyle w:val="Style19"/>
              <w:widowControl/>
              <w:spacing w:line="240" w:lineRule="auto"/>
              <w:ind w:left="1231" w:hanging="1231"/>
              <w:jc w:val="center"/>
              <w:rPr>
                <w:rStyle w:val="FontStyle34"/>
                <w:b/>
                <w:sz w:val="18"/>
                <w:szCs w:val="18"/>
              </w:rPr>
            </w:pPr>
            <w:r>
              <w:rPr>
                <w:rStyle w:val="FontStyle34"/>
                <w:b/>
                <w:sz w:val="18"/>
                <w:szCs w:val="18"/>
              </w:rPr>
              <w:t xml:space="preserve">Лот </w:t>
            </w:r>
          </w:p>
          <w:p w:rsidR="002330A8" w:rsidRPr="00FE5F27" w:rsidRDefault="002330A8" w:rsidP="00EE17E4">
            <w:pPr>
              <w:pStyle w:val="Style19"/>
              <w:widowControl/>
              <w:spacing w:line="240" w:lineRule="auto"/>
              <w:ind w:left="1231" w:hanging="1231"/>
              <w:jc w:val="center"/>
              <w:rPr>
                <w:rStyle w:val="FontStyle34"/>
                <w:b/>
                <w:sz w:val="18"/>
                <w:szCs w:val="18"/>
              </w:rPr>
            </w:pPr>
            <w:r>
              <w:rPr>
                <w:rStyle w:val="FontStyle34"/>
                <w:b/>
                <w:sz w:val="18"/>
                <w:szCs w:val="18"/>
              </w:rPr>
              <w:t>№</w:t>
            </w:r>
          </w:p>
        </w:tc>
        <w:tc>
          <w:tcPr>
            <w:tcW w:w="4531" w:type="dxa"/>
            <w:shd w:val="clear" w:color="auto" w:fill="auto"/>
            <w:vAlign w:val="center"/>
          </w:tcPr>
          <w:p w:rsidR="002330A8" w:rsidRPr="00FE5F27" w:rsidRDefault="002330A8" w:rsidP="00EE17E4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34"/>
                <w:b/>
                <w:sz w:val="18"/>
                <w:szCs w:val="18"/>
              </w:rPr>
            </w:pPr>
            <w:r w:rsidRPr="00FE5F27">
              <w:rPr>
                <w:rStyle w:val="FontStyle34"/>
                <w:b/>
                <w:sz w:val="18"/>
                <w:szCs w:val="18"/>
              </w:rPr>
              <w:t>Наименование имущества (его состав, характеристика, описание, обременение)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2330A8" w:rsidRPr="00FE5F27" w:rsidRDefault="002330A8" w:rsidP="00EE17E4">
            <w:pPr>
              <w:pStyle w:val="Style20"/>
              <w:widowControl/>
              <w:spacing w:line="240" w:lineRule="auto"/>
              <w:rPr>
                <w:rStyle w:val="FontStyle34"/>
                <w:b/>
                <w:sz w:val="18"/>
                <w:szCs w:val="18"/>
              </w:rPr>
            </w:pPr>
            <w:r w:rsidRPr="00FE5F27">
              <w:rPr>
                <w:b/>
                <w:sz w:val="18"/>
                <w:szCs w:val="18"/>
              </w:rPr>
              <w:t>Местонахождение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2330A8" w:rsidRPr="00FE5F27" w:rsidRDefault="002330A8" w:rsidP="00EE17E4">
            <w:pPr>
              <w:pStyle w:val="Style20"/>
              <w:widowControl/>
              <w:spacing w:line="240" w:lineRule="auto"/>
              <w:rPr>
                <w:rStyle w:val="FontStyle34"/>
                <w:b/>
                <w:sz w:val="18"/>
                <w:szCs w:val="18"/>
              </w:rPr>
            </w:pPr>
            <w:r w:rsidRPr="00FE5F27">
              <w:rPr>
                <w:rStyle w:val="FontStyle34"/>
                <w:b/>
                <w:sz w:val="18"/>
                <w:szCs w:val="18"/>
              </w:rPr>
              <w:t>Начальная продажная цена, без учета НДС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2330A8" w:rsidRPr="00FE5F27" w:rsidRDefault="002330A8" w:rsidP="00EE17E4">
            <w:pPr>
              <w:pStyle w:val="Style20"/>
              <w:widowControl/>
              <w:spacing w:line="240" w:lineRule="auto"/>
              <w:rPr>
                <w:rStyle w:val="FontStyle34"/>
                <w:b/>
                <w:sz w:val="18"/>
                <w:szCs w:val="18"/>
              </w:rPr>
            </w:pPr>
            <w:r w:rsidRPr="00FE5F27">
              <w:rPr>
                <w:rStyle w:val="FontStyle34"/>
                <w:b/>
                <w:sz w:val="18"/>
                <w:szCs w:val="18"/>
              </w:rPr>
              <w:t xml:space="preserve">Сумма задатка для участия </w:t>
            </w:r>
            <w:r w:rsidRPr="00FE5F27">
              <w:rPr>
                <w:b/>
                <w:sz w:val="18"/>
                <w:szCs w:val="18"/>
              </w:rPr>
              <w:t>от начальной продажной цены</w:t>
            </w:r>
            <w:r w:rsidRPr="00FE5F27">
              <w:rPr>
                <w:rStyle w:val="FontStyle34"/>
                <w:b/>
                <w:sz w:val="18"/>
                <w:szCs w:val="18"/>
              </w:rPr>
              <w:t>, без учета НДС</w:t>
            </w:r>
          </w:p>
        </w:tc>
        <w:tc>
          <w:tcPr>
            <w:tcW w:w="4051" w:type="dxa"/>
            <w:gridSpan w:val="2"/>
            <w:shd w:val="clear" w:color="auto" w:fill="auto"/>
            <w:vAlign w:val="center"/>
          </w:tcPr>
          <w:p w:rsidR="002330A8" w:rsidRPr="00FE5F27" w:rsidRDefault="002330A8" w:rsidP="00EE17E4">
            <w:pPr>
              <w:pStyle w:val="Style20"/>
              <w:widowControl/>
              <w:spacing w:line="240" w:lineRule="auto"/>
              <w:rPr>
                <w:rStyle w:val="FontStyle34"/>
                <w:b/>
                <w:sz w:val="18"/>
                <w:szCs w:val="18"/>
              </w:rPr>
            </w:pPr>
            <w:r w:rsidRPr="00FE5F27">
              <w:rPr>
                <w:rStyle w:val="FontStyle34"/>
                <w:b/>
                <w:sz w:val="18"/>
                <w:szCs w:val="18"/>
              </w:rPr>
              <w:t>Основание продажи</w:t>
            </w:r>
          </w:p>
        </w:tc>
      </w:tr>
      <w:tr w:rsidR="002330A8" w:rsidRPr="00FE5F27" w:rsidTr="0017658F">
        <w:trPr>
          <w:cantSplit/>
          <w:trHeight w:val="1970"/>
          <w:jc w:val="center"/>
        </w:trPr>
        <w:tc>
          <w:tcPr>
            <w:tcW w:w="431" w:type="dxa"/>
          </w:tcPr>
          <w:p w:rsidR="002330A8" w:rsidRPr="008F3FEE" w:rsidRDefault="002330A8" w:rsidP="00EE17E4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34"/>
              </w:rPr>
            </w:pPr>
            <w:r>
              <w:rPr>
                <w:rStyle w:val="FontStyle34"/>
              </w:rPr>
              <w:t>1</w:t>
            </w:r>
          </w:p>
        </w:tc>
        <w:tc>
          <w:tcPr>
            <w:tcW w:w="4531" w:type="dxa"/>
            <w:shd w:val="clear" w:color="auto" w:fill="auto"/>
          </w:tcPr>
          <w:p w:rsidR="002330A8" w:rsidRPr="00882B23" w:rsidRDefault="002330A8" w:rsidP="00EE17E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Автомобиль </w:t>
            </w:r>
            <w:r>
              <w:rPr>
                <w:sz w:val="20"/>
                <w:szCs w:val="20"/>
                <w:lang w:val="en-US" w:eastAsia="en-US"/>
              </w:rPr>
              <w:t>MERCEDES</w:t>
            </w:r>
            <w:r w:rsidRPr="002330A8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val="en-US" w:eastAsia="en-US"/>
              </w:rPr>
              <w:t>BENZ</w:t>
            </w:r>
            <w:r w:rsidRPr="002330A8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val="en-US" w:eastAsia="en-US"/>
              </w:rPr>
              <w:t>CL</w:t>
            </w:r>
            <w:r w:rsidRPr="002330A8">
              <w:rPr>
                <w:sz w:val="20"/>
                <w:szCs w:val="20"/>
                <w:lang w:eastAsia="en-US"/>
              </w:rPr>
              <w:t xml:space="preserve">400 4 </w:t>
            </w:r>
            <w:r>
              <w:rPr>
                <w:sz w:val="20"/>
                <w:szCs w:val="20"/>
                <w:lang w:val="en-US" w:eastAsia="en-US"/>
              </w:rPr>
              <w:t>MATIC</w:t>
            </w:r>
            <w:r>
              <w:rPr>
                <w:sz w:val="20"/>
                <w:szCs w:val="20"/>
                <w:lang w:eastAsia="en-US"/>
              </w:rPr>
              <w:t xml:space="preserve"> 2013 </w:t>
            </w:r>
            <w:proofErr w:type="spellStart"/>
            <w:r>
              <w:rPr>
                <w:sz w:val="20"/>
                <w:szCs w:val="20"/>
                <w:lang w:eastAsia="en-US"/>
              </w:rPr>
              <w:t>г.в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.,  цвет белый, гос. знак К040ТВ28, </w:t>
            </w:r>
            <w:r>
              <w:rPr>
                <w:sz w:val="20"/>
                <w:szCs w:val="20"/>
                <w:lang w:val="en-US" w:eastAsia="en-US"/>
              </w:rPr>
              <w:t>VIN</w:t>
            </w:r>
            <w:r w:rsidRPr="002325A8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val="en-US" w:eastAsia="en-US"/>
              </w:rPr>
              <w:t>WDC</w:t>
            </w:r>
            <w:r w:rsidRPr="002330A8">
              <w:rPr>
                <w:sz w:val="20"/>
                <w:szCs w:val="20"/>
                <w:lang w:eastAsia="en-US"/>
              </w:rPr>
              <w:t>1668561</w:t>
            </w:r>
            <w:r>
              <w:rPr>
                <w:sz w:val="20"/>
                <w:szCs w:val="20"/>
                <w:lang w:val="en-US" w:eastAsia="en-US"/>
              </w:rPr>
              <w:t>f</w:t>
            </w:r>
            <w:r w:rsidRPr="002330A8">
              <w:rPr>
                <w:sz w:val="20"/>
                <w:szCs w:val="20"/>
                <w:lang w:eastAsia="en-US"/>
              </w:rPr>
              <w:t>316719</w:t>
            </w:r>
            <w:r>
              <w:rPr>
                <w:sz w:val="20"/>
                <w:szCs w:val="20"/>
                <w:lang w:eastAsia="en-US"/>
              </w:rPr>
              <w:t>. Видимые повреждения отсутствуют, № двигателя028557</w:t>
            </w:r>
            <w:r>
              <w:rPr>
                <w:sz w:val="20"/>
                <w:szCs w:val="20"/>
                <w:lang w:val="en-US" w:eastAsia="en-US"/>
              </w:rPr>
              <w:t>D</w:t>
            </w:r>
            <w:r>
              <w:rPr>
                <w:sz w:val="20"/>
                <w:szCs w:val="20"/>
                <w:lang w:eastAsia="en-US"/>
              </w:rPr>
              <w:t xml:space="preserve">. </w:t>
            </w:r>
            <w:r w:rsidRPr="00C451EE">
              <w:rPr>
                <w:rStyle w:val="FontStyle34"/>
              </w:rPr>
              <w:t xml:space="preserve">Ключи и ПТС не предоставлены. </w:t>
            </w:r>
            <w:r>
              <w:rPr>
                <w:rStyle w:val="FontStyle34"/>
              </w:rPr>
              <w:t xml:space="preserve">Ограничение (обременение): запрещение регистрации. </w:t>
            </w:r>
            <w:r w:rsidRPr="00C451EE">
              <w:rPr>
                <w:rStyle w:val="FontStyle34"/>
              </w:rPr>
              <w:t xml:space="preserve">Имущество принадлежит </w:t>
            </w:r>
            <w:r>
              <w:rPr>
                <w:rStyle w:val="FontStyle34"/>
              </w:rPr>
              <w:t>Левченко К.С.</w:t>
            </w:r>
          </w:p>
          <w:p w:rsidR="002330A8" w:rsidRPr="00C451EE" w:rsidRDefault="002330A8" w:rsidP="00EE17E4">
            <w:pPr>
              <w:jc w:val="center"/>
              <w:rPr>
                <w:rStyle w:val="FontStyle46"/>
                <w:b/>
                <w:i/>
              </w:rPr>
            </w:pPr>
            <w:r w:rsidRPr="00C451EE">
              <w:rPr>
                <w:sz w:val="20"/>
                <w:szCs w:val="20"/>
                <w:lang w:eastAsia="en-US"/>
              </w:rPr>
              <w:t xml:space="preserve"> </w:t>
            </w:r>
            <w:r w:rsidRPr="00C451EE">
              <w:rPr>
                <w:rStyle w:val="FontStyle34"/>
              </w:rPr>
              <w:t xml:space="preserve">Взыскатель: </w:t>
            </w:r>
            <w:r>
              <w:rPr>
                <w:rStyle w:val="FontStyle34"/>
              </w:rPr>
              <w:t>МИ ФНС России № 1 по Амурской области.</w:t>
            </w:r>
            <w:r w:rsidRPr="00C451EE">
              <w:rPr>
                <w:rStyle w:val="FontStyle46"/>
                <w:b/>
                <w:i/>
              </w:rPr>
              <w:t xml:space="preserve"> </w:t>
            </w:r>
          </w:p>
          <w:p w:rsidR="002330A8" w:rsidRPr="008F3FEE" w:rsidRDefault="002330A8" w:rsidP="00EE17E4">
            <w:pPr>
              <w:jc w:val="center"/>
              <w:rPr>
                <w:rStyle w:val="FontStyle46"/>
              </w:rPr>
            </w:pPr>
            <w:r w:rsidRPr="00C451EE">
              <w:rPr>
                <w:rStyle w:val="FontStyle46"/>
                <w:b/>
                <w:i/>
              </w:rPr>
              <w:t>(фото объектов отсутствуют, для просмотра имущества связываться с судебными приставами-исполнителями по тел. 8416</w:t>
            </w:r>
            <w:r>
              <w:rPr>
                <w:rStyle w:val="FontStyle46"/>
                <w:b/>
                <w:i/>
              </w:rPr>
              <w:t>2599078)</w:t>
            </w:r>
          </w:p>
        </w:tc>
        <w:tc>
          <w:tcPr>
            <w:tcW w:w="1754" w:type="dxa"/>
            <w:shd w:val="clear" w:color="auto" w:fill="auto"/>
          </w:tcPr>
          <w:p w:rsidR="002330A8" w:rsidRPr="008F3FEE" w:rsidRDefault="002330A8" w:rsidP="008D54B5">
            <w:pPr>
              <w:pStyle w:val="Style20"/>
              <w:widowControl/>
              <w:spacing w:line="240" w:lineRule="auto"/>
              <w:rPr>
                <w:rStyle w:val="FontStyle46"/>
              </w:rPr>
            </w:pPr>
            <w:r>
              <w:rPr>
                <w:rStyle w:val="FontStyle46"/>
              </w:rPr>
              <w:t xml:space="preserve">Амурская область, г. Благовещенск, ул. </w:t>
            </w:r>
            <w:r w:rsidR="008D54B5">
              <w:rPr>
                <w:rStyle w:val="FontStyle46"/>
              </w:rPr>
              <w:t>Краснофлотская, 65</w:t>
            </w:r>
          </w:p>
        </w:tc>
        <w:tc>
          <w:tcPr>
            <w:tcW w:w="1864" w:type="dxa"/>
            <w:shd w:val="clear" w:color="auto" w:fill="auto"/>
          </w:tcPr>
          <w:p w:rsidR="002330A8" w:rsidRPr="008D54B5" w:rsidRDefault="008D54B5" w:rsidP="00EE17E4">
            <w:pPr>
              <w:pStyle w:val="Style20"/>
              <w:widowControl/>
              <w:spacing w:line="240" w:lineRule="auto"/>
              <w:rPr>
                <w:rStyle w:val="FontStyle34"/>
              </w:rPr>
            </w:pPr>
            <w:r w:rsidRPr="008D54B5">
              <w:rPr>
                <w:rStyle w:val="FontStyle34"/>
              </w:rPr>
              <w:t>2 086 300</w:t>
            </w:r>
          </w:p>
        </w:tc>
        <w:tc>
          <w:tcPr>
            <w:tcW w:w="1980" w:type="dxa"/>
            <w:shd w:val="clear" w:color="auto" w:fill="auto"/>
          </w:tcPr>
          <w:p w:rsidR="002330A8" w:rsidRDefault="002330A8" w:rsidP="00EE17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50%</w:t>
            </w:r>
          </w:p>
          <w:p w:rsidR="002330A8" w:rsidRPr="008F3FEE" w:rsidRDefault="008D54B5" w:rsidP="00EE17E4">
            <w:pPr>
              <w:jc w:val="center"/>
              <w:rPr>
                <w:sz w:val="20"/>
                <w:szCs w:val="20"/>
              </w:rPr>
            </w:pPr>
            <w:r w:rsidRPr="008D54B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 </w:t>
            </w:r>
            <w:r w:rsidRPr="008D54B5">
              <w:rPr>
                <w:sz w:val="20"/>
                <w:szCs w:val="20"/>
              </w:rPr>
              <w:t>043</w:t>
            </w:r>
            <w:r>
              <w:rPr>
                <w:sz w:val="20"/>
                <w:szCs w:val="20"/>
              </w:rPr>
              <w:t xml:space="preserve"> </w:t>
            </w:r>
            <w:r w:rsidRPr="008D54B5">
              <w:rPr>
                <w:sz w:val="20"/>
                <w:szCs w:val="20"/>
              </w:rPr>
              <w:t>150</w:t>
            </w:r>
          </w:p>
        </w:tc>
        <w:tc>
          <w:tcPr>
            <w:tcW w:w="4051" w:type="dxa"/>
            <w:gridSpan w:val="2"/>
            <w:shd w:val="clear" w:color="auto" w:fill="auto"/>
          </w:tcPr>
          <w:p w:rsidR="002330A8" w:rsidRPr="008F3FEE" w:rsidRDefault="002330A8" w:rsidP="008D54B5">
            <w:pPr>
              <w:pStyle w:val="Style20"/>
              <w:widowControl/>
              <w:spacing w:line="240" w:lineRule="auto"/>
              <w:rPr>
                <w:rStyle w:val="FontStyle34"/>
              </w:rPr>
            </w:pPr>
            <w:r w:rsidRPr="0047794C">
              <w:rPr>
                <w:rStyle w:val="FontStyle34"/>
              </w:rPr>
              <w:t xml:space="preserve">Постановление судебного пристава-исполнителя </w:t>
            </w:r>
            <w:r w:rsidR="008D54B5">
              <w:rPr>
                <w:rStyle w:val="FontStyle34"/>
              </w:rPr>
              <w:t xml:space="preserve"> специализированного </w:t>
            </w:r>
            <w:r w:rsidRPr="0047794C">
              <w:rPr>
                <w:rStyle w:val="FontStyle34"/>
              </w:rPr>
              <w:t xml:space="preserve"> </w:t>
            </w:r>
            <w:r>
              <w:rPr>
                <w:rStyle w:val="FontStyle34"/>
              </w:rPr>
              <w:t xml:space="preserve">ОСП </w:t>
            </w:r>
            <w:r w:rsidRPr="0047794C">
              <w:rPr>
                <w:rStyle w:val="FontStyle34"/>
              </w:rPr>
              <w:t xml:space="preserve">УФССП России по Амурской области о передаче арестованного имущества на торги от </w:t>
            </w:r>
            <w:r w:rsidR="008D54B5">
              <w:rPr>
                <w:rStyle w:val="FontStyle34"/>
              </w:rPr>
              <w:t>23.11</w:t>
            </w:r>
            <w:r>
              <w:rPr>
                <w:rStyle w:val="FontStyle34"/>
              </w:rPr>
              <w:t>.2022</w:t>
            </w:r>
            <w:r w:rsidRPr="0047794C">
              <w:rPr>
                <w:rStyle w:val="FontStyle34"/>
              </w:rPr>
              <w:t xml:space="preserve"> (уведомление УФССП России по Амурской области от </w:t>
            </w:r>
            <w:r w:rsidR="008D54B5">
              <w:rPr>
                <w:rStyle w:val="FontStyle34"/>
              </w:rPr>
              <w:t>28</w:t>
            </w:r>
            <w:r>
              <w:rPr>
                <w:rStyle w:val="FontStyle34"/>
              </w:rPr>
              <w:t>.1</w:t>
            </w:r>
            <w:r w:rsidR="008D54B5">
              <w:rPr>
                <w:rStyle w:val="FontStyle34"/>
              </w:rPr>
              <w:t>1</w:t>
            </w:r>
            <w:r>
              <w:rPr>
                <w:rStyle w:val="FontStyle34"/>
              </w:rPr>
              <w:t>.2022</w:t>
            </w:r>
            <w:r w:rsidRPr="0047794C">
              <w:rPr>
                <w:rStyle w:val="FontStyle34"/>
              </w:rPr>
              <w:t xml:space="preserve"> № </w:t>
            </w:r>
            <w:r w:rsidR="008D54B5">
              <w:rPr>
                <w:rStyle w:val="FontStyle34"/>
              </w:rPr>
              <w:t>562</w:t>
            </w:r>
            <w:r w:rsidRPr="0047794C">
              <w:rPr>
                <w:rStyle w:val="FontStyle34"/>
              </w:rPr>
              <w:t>)</w:t>
            </w:r>
          </w:p>
        </w:tc>
      </w:tr>
      <w:tr w:rsidR="002330A8" w:rsidRPr="00FE5F27" w:rsidTr="0017658F">
        <w:trPr>
          <w:cantSplit/>
          <w:trHeight w:val="1970"/>
          <w:jc w:val="center"/>
        </w:trPr>
        <w:tc>
          <w:tcPr>
            <w:tcW w:w="431" w:type="dxa"/>
          </w:tcPr>
          <w:p w:rsidR="002330A8" w:rsidRDefault="002330A8" w:rsidP="00EE17E4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34"/>
              </w:rPr>
            </w:pPr>
            <w:r>
              <w:rPr>
                <w:rStyle w:val="FontStyle34"/>
              </w:rPr>
              <w:lastRenderedPageBreak/>
              <w:t>2</w:t>
            </w:r>
          </w:p>
        </w:tc>
        <w:tc>
          <w:tcPr>
            <w:tcW w:w="4531" w:type="dxa"/>
            <w:shd w:val="clear" w:color="auto" w:fill="auto"/>
          </w:tcPr>
          <w:p w:rsidR="002330A8" w:rsidRPr="00663E18" w:rsidRDefault="008D54B5" w:rsidP="00EE17E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МТ-УРБ установка геологическая, 2001 </w:t>
            </w:r>
            <w:proofErr w:type="spellStart"/>
            <w:r>
              <w:rPr>
                <w:sz w:val="20"/>
                <w:szCs w:val="20"/>
                <w:lang w:eastAsia="en-US"/>
              </w:rPr>
              <w:t>г.в</w:t>
            </w:r>
            <w:proofErr w:type="spellEnd"/>
            <w:r>
              <w:rPr>
                <w:sz w:val="20"/>
                <w:szCs w:val="20"/>
                <w:lang w:eastAsia="en-US"/>
              </w:rPr>
              <w:t>., гос. знак 4986АВ28, цвет зеленый № двигателя 759156. Потертости, ржавчина по всему кузову, разбито два стекла. Вид движителя: гусеничный.</w:t>
            </w:r>
            <w:r w:rsidR="002330A8" w:rsidRPr="00663E18">
              <w:rPr>
                <w:sz w:val="20"/>
                <w:szCs w:val="20"/>
                <w:lang w:eastAsia="en-US"/>
              </w:rPr>
              <w:t xml:space="preserve"> </w:t>
            </w:r>
            <w:r w:rsidR="00EC127E" w:rsidRPr="00EC127E">
              <w:rPr>
                <w:sz w:val="20"/>
                <w:szCs w:val="20"/>
                <w:lang w:eastAsia="en-US"/>
              </w:rPr>
              <w:t xml:space="preserve">Ключи и ПТС не предоставлены. </w:t>
            </w:r>
            <w:r w:rsidR="002330A8">
              <w:rPr>
                <w:rStyle w:val="FontStyle34"/>
              </w:rPr>
              <w:t>Ограничение (обременение): запрещение регистрации</w:t>
            </w:r>
            <w:r w:rsidR="002330A8" w:rsidRPr="00663E18">
              <w:rPr>
                <w:sz w:val="20"/>
                <w:szCs w:val="20"/>
                <w:lang w:eastAsia="en-US"/>
              </w:rPr>
              <w:t xml:space="preserve"> Имущество принадлежит </w:t>
            </w:r>
            <w:r>
              <w:rPr>
                <w:sz w:val="20"/>
                <w:szCs w:val="20"/>
                <w:lang w:eastAsia="en-US"/>
              </w:rPr>
              <w:t>ООО «</w:t>
            </w:r>
            <w:proofErr w:type="spellStart"/>
            <w:r>
              <w:rPr>
                <w:sz w:val="20"/>
                <w:szCs w:val="20"/>
                <w:lang w:eastAsia="en-US"/>
              </w:rPr>
              <w:t>Горсия</w:t>
            </w:r>
            <w:proofErr w:type="spellEnd"/>
            <w:r>
              <w:rPr>
                <w:sz w:val="20"/>
                <w:szCs w:val="20"/>
                <w:lang w:eastAsia="en-US"/>
              </w:rPr>
              <w:t>»</w:t>
            </w:r>
          </w:p>
          <w:p w:rsidR="002330A8" w:rsidRPr="00663E18" w:rsidRDefault="002330A8" w:rsidP="00EE17E4">
            <w:pPr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663E18">
              <w:rPr>
                <w:sz w:val="20"/>
                <w:szCs w:val="20"/>
                <w:lang w:eastAsia="en-US"/>
              </w:rPr>
              <w:t xml:space="preserve"> Взыскатель</w:t>
            </w:r>
            <w:r>
              <w:rPr>
                <w:rStyle w:val="FontStyle34"/>
              </w:rPr>
              <w:t xml:space="preserve"> ООО «</w:t>
            </w:r>
            <w:proofErr w:type="spellStart"/>
            <w:r w:rsidR="00D610ED">
              <w:rPr>
                <w:rStyle w:val="FontStyle34"/>
              </w:rPr>
              <w:t>Золотинка</w:t>
            </w:r>
            <w:proofErr w:type="spellEnd"/>
            <w:r>
              <w:rPr>
                <w:rStyle w:val="FontStyle34"/>
              </w:rPr>
              <w:t>»</w:t>
            </w:r>
          </w:p>
          <w:p w:rsidR="002330A8" w:rsidRPr="00C451EE" w:rsidRDefault="002330A8" w:rsidP="00EE17E4">
            <w:pPr>
              <w:jc w:val="center"/>
              <w:rPr>
                <w:rStyle w:val="FontStyle34"/>
              </w:rPr>
            </w:pPr>
            <w:r w:rsidRPr="004F4DEF">
              <w:rPr>
                <w:b/>
                <w:i/>
                <w:sz w:val="20"/>
                <w:szCs w:val="20"/>
                <w:lang w:eastAsia="en-US"/>
              </w:rPr>
              <w:t>(фото объектов отсутствуют, для просмотра имущества связываться с судебными приставами-исполнителями по</w:t>
            </w:r>
            <w:r>
              <w:rPr>
                <w:b/>
                <w:i/>
                <w:sz w:val="20"/>
                <w:szCs w:val="20"/>
                <w:lang w:eastAsia="en-US"/>
              </w:rPr>
              <w:t xml:space="preserve"> тел. 84162599078)</w:t>
            </w:r>
          </w:p>
        </w:tc>
        <w:tc>
          <w:tcPr>
            <w:tcW w:w="1754" w:type="dxa"/>
            <w:shd w:val="clear" w:color="auto" w:fill="auto"/>
          </w:tcPr>
          <w:p w:rsidR="002330A8" w:rsidRDefault="002330A8" w:rsidP="00D610ED">
            <w:pPr>
              <w:pStyle w:val="Style20"/>
              <w:widowControl/>
              <w:spacing w:line="240" w:lineRule="auto"/>
              <w:rPr>
                <w:rStyle w:val="FontStyle46"/>
              </w:rPr>
            </w:pPr>
            <w:r w:rsidRPr="00663E18">
              <w:rPr>
                <w:sz w:val="20"/>
                <w:szCs w:val="20"/>
              </w:rPr>
              <w:t xml:space="preserve">Амурская область, </w:t>
            </w:r>
            <w:r>
              <w:rPr>
                <w:sz w:val="20"/>
                <w:szCs w:val="20"/>
              </w:rPr>
              <w:t xml:space="preserve">г. </w:t>
            </w:r>
            <w:r w:rsidR="00D610ED">
              <w:rPr>
                <w:sz w:val="20"/>
                <w:szCs w:val="20"/>
              </w:rPr>
              <w:t>Благовещенск, Новотроицкое шоссе, 4 км.</w:t>
            </w:r>
          </w:p>
        </w:tc>
        <w:tc>
          <w:tcPr>
            <w:tcW w:w="1864" w:type="dxa"/>
            <w:shd w:val="clear" w:color="auto" w:fill="auto"/>
          </w:tcPr>
          <w:p w:rsidR="002330A8" w:rsidRDefault="00D610ED" w:rsidP="00EE17E4">
            <w:pPr>
              <w:pStyle w:val="Style20"/>
              <w:widowControl/>
              <w:spacing w:line="240" w:lineRule="auto"/>
              <w:rPr>
                <w:rStyle w:val="FontStyle34"/>
              </w:rPr>
            </w:pPr>
            <w:r>
              <w:rPr>
                <w:rStyle w:val="FontStyle34"/>
              </w:rPr>
              <w:t>6 900</w:t>
            </w:r>
            <w:r w:rsidR="00EC127E">
              <w:rPr>
                <w:rStyle w:val="FontStyle34"/>
              </w:rPr>
              <w:t> </w:t>
            </w:r>
            <w:r>
              <w:rPr>
                <w:rStyle w:val="FontStyle34"/>
              </w:rPr>
              <w:t>000</w:t>
            </w:r>
          </w:p>
          <w:p w:rsidR="00EC127E" w:rsidRDefault="00EC127E" w:rsidP="00EE17E4">
            <w:pPr>
              <w:pStyle w:val="Style20"/>
              <w:widowControl/>
              <w:spacing w:line="240" w:lineRule="auto"/>
              <w:rPr>
                <w:rStyle w:val="FontStyle34"/>
              </w:rPr>
            </w:pPr>
            <w:r w:rsidRPr="00EC127E">
              <w:rPr>
                <w:rStyle w:val="FontStyle34"/>
                <w:b/>
                <w:i/>
              </w:rPr>
              <w:t>с учетом НДС</w:t>
            </w:r>
          </w:p>
        </w:tc>
        <w:tc>
          <w:tcPr>
            <w:tcW w:w="1980" w:type="dxa"/>
            <w:shd w:val="clear" w:color="auto" w:fill="auto"/>
          </w:tcPr>
          <w:p w:rsidR="002330A8" w:rsidRDefault="002330A8" w:rsidP="00EE17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50%</w:t>
            </w:r>
          </w:p>
          <w:p w:rsidR="002330A8" w:rsidRDefault="00D610ED" w:rsidP="00EE17E4">
            <w:pPr>
              <w:jc w:val="center"/>
              <w:rPr>
                <w:sz w:val="20"/>
                <w:szCs w:val="20"/>
              </w:rPr>
            </w:pPr>
            <w:r w:rsidRPr="00D610ED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 </w:t>
            </w:r>
            <w:r w:rsidRPr="00D610ED">
              <w:rPr>
                <w:sz w:val="20"/>
                <w:szCs w:val="20"/>
              </w:rPr>
              <w:t>450</w:t>
            </w:r>
            <w:r>
              <w:rPr>
                <w:sz w:val="20"/>
                <w:szCs w:val="20"/>
              </w:rPr>
              <w:t xml:space="preserve"> </w:t>
            </w:r>
            <w:r w:rsidRPr="00D610ED">
              <w:rPr>
                <w:sz w:val="20"/>
                <w:szCs w:val="20"/>
              </w:rPr>
              <w:t>000</w:t>
            </w:r>
          </w:p>
        </w:tc>
        <w:tc>
          <w:tcPr>
            <w:tcW w:w="4051" w:type="dxa"/>
            <w:gridSpan w:val="2"/>
            <w:shd w:val="clear" w:color="auto" w:fill="auto"/>
          </w:tcPr>
          <w:p w:rsidR="002330A8" w:rsidRPr="0047794C" w:rsidRDefault="002330A8" w:rsidP="00D610ED">
            <w:pPr>
              <w:pStyle w:val="Style20"/>
              <w:widowControl/>
              <w:spacing w:line="240" w:lineRule="auto"/>
              <w:rPr>
                <w:rStyle w:val="FontStyle34"/>
              </w:rPr>
            </w:pPr>
            <w:r w:rsidRPr="004F4DEF">
              <w:rPr>
                <w:sz w:val="20"/>
                <w:szCs w:val="20"/>
              </w:rPr>
              <w:t xml:space="preserve">Постановление </w:t>
            </w:r>
            <w:r w:rsidR="00D610ED">
              <w:rPr>
                <w:sz w:val="20"/>
                <w:szCs w:val="20"/>
              </w:rPr>
              <w:t>судебного пристава-исполнителя специализированного ОСП</w:t>
            </w:r>
            <w:r w:rsidRPr="004F4DEF">
              <w:rPr>
                <w:sz w:val="20"/>
                <w:szCs w:val="20"/>
              </w:rPr>
              <w:t xml:space="preserve"> УФССП России по Амурской области о передаче арестованного имущества на торги от</w:t>
            </w:r>
            <w:r w:rsidR="00D610ED">
              <w:rPr>
                <w:sz w:val="20"/>
                <w:szCs w:val="20"/>
              </w:rPr>
              <w:t>11.11</w:t>
            </w:r>
            <w:r w:rsidRPr="004F4DEF">
              <w:rPr>
                <w:sz w:val="20"/>
                <w:szCs w:val="20"/>
              </w:rPr>
              <w:t xml:space="preserve">.2022 (уведомление УФССП России по Амурской области от </w:t>
            </w:r>
            <w:r w:rsidR="00D610ED">
              <w:rPr>
                <w:sz w:val="20"/>
                <w:szCs w:val="20"/>
              </w:rPr>
              <w:t>30.11</w:t>
            </w:r>
            <w:r w:rsidRPr="004F4DEF">
              <w:rPr>
                <w:sz w:val="20"/>
                <w:szCs w:val="20"/>
              </w:rPr>
              <w:t xml:space="preserve">.2022 № </w:t>
            </w:r>
            <w:r w:rsidR="00D610ED">
              <w:rPr>
                <w:sz w:val="20"/>
                <w:szCs w:val="20"/>
              </w:rPr>
              <w:t>571</w:t>
            </w:r>
            <w:r w:rsidRPr="004F4DEF">
              <w:rPr>
                <w:sz w:val="20"/>
                <w:szCs w:val="20"/>
              </w:rPr>
              <w:t>)</w:t>
            </w:r>
          </w:p>
        </w:tc>
      </w:tr>
      <w:tr w:rsidR="00D610ED" w:rsidRPr="0047794C" w:rsidTr="0017658F">
        <w:trPr>
          <w:cantSplit/>
          <w:trHeight w:val="1970"/>
          <w:jc w:val="center"/>
        </w:trPr>
        <w:tc>
          <w:tcPr>
            <w:tcW w:w="431" w:type="dxa"/>
          </w:tcPr>
          <w:p w:rsidR="00D610ED" w:rsidRDefault="00D610ED" w:rsidP="00EE17E4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34"/>
              </w:rPr>
            </w:pPr>
            <w:r>
              <w:rPr>
                <w:rStyle w:val="FontStyle34"/>
              </w:rPr>
              <w:t>3</w:t>
            </w:r>
          </w:p>
        </w:tc>
        <w:tc>
          <w:tcPr>
            <w:tcW w:w="4531" w:type="dxa"/>
            <w:shd w:val="clear" w:color="auto" w:fill="auto"/>
          </w:tcPr>
          <w:p w:rsidR="00D610ED" w:rsidRPr="00663E18" w:rsidRDefault="00D610ED" w:rsidP="00EE17E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МТ-ЛБУ транспортер гусеничный, 1987 </w:t>
            </w:r>
            <w:proofErr w:type="spellStart"/>
            <w:r>
              <w:rPr>
                <w:sz w:val="20"/>
                <w:szCs w:val="20"/>
                <w:lang w:eastAsia="en-US"/>
              </w:rPr>
              <w:t>г.в</w:t>
            </w:r>
            <w:proofErr w:type="spellEnd"/>
            <w:r>
              <w:rPr>
                <w:sz w:val="20"/>
                <w:szCs w:val="20"/>
                <w:lang w:eastAsia="en-US"/>
              </w:rPr>
              <w:t>., гос. знак 6489АВ28, цвет зеленый № двигателя 034793. Потертости, царапины, вмятины по кузову.</w:t>
            </w:r>
            <w:r w:rsidRPr="00663E18">
              <w:rPr>
                <w:sz w:val="20"/>
                <w:szCs w:val="20"/>
                <w:lang w:eastAsia="en-US"/>
              </w:rPr>
              <w:t xml:space="preserve"> </w:t>
            </w:r>
            <w:r w:rsidR="00EC127E" w:rsidRPr="00EC127E">
              <w:rPr>
                <w:sz w:val="20"/>
                <w:szCs w:val="20"/>
                <w:lang w:eastAsia="en-US"/>
              </w:rPr>
              <w:t xml:space="preserve">Ключи и ПТС не предоставлены. </w:t>
            </w:r>
            <w:r>
              <w:rPr>
                <w:rStyle w:val="FontStyle34"/>
              </w:rPr>
              <w:t>Ограничение (обременение): запрещение регистрации</w:t>
            </w:r>
            <w:r w:rsidRPr="00663E18">
              <w:rPr>
                <w:sz w:val="20"/>
                <w:szCs w:val="20"/>
                <w:lang w:eastAsia="en-US"/>
              </w:rPr>
              <w:t xml:space="preserve"> Имущество принадлежит </w:t>
            </w:r>
            <w:r>
              <w:rPr>
                <w:sz w:val="20"/>
                <w:szCs w:val="20"/>
                <w:lang w:eastAsia="en-US"/>
              </w:rPr>
              <w:t>ООО «</w:t>
            </w:r>
            <w:proofErr w:type="spellStart"/>
            <w:r>
              <w:rPr>
                <w:sz w:val="20"/>
                <w:szCs w:val="20"/>
                <w:lang w:eastAsia="en-US"/>
              </w:rPr>
              <w:t>Горсия</w:t>
            </w:r>
            <w:proofErr w:type="spellEnd"/>
            <w:r>
              <w:rPr>
                <w:sz w:val="20"/>
                <w:szCs w:val="20"/>
                <w:lang w:eastAsia="en-US"/>
              </w:rPr>
              <w:t>»</w:t>
            </w:r>
          </w:p>
          <w:p w:rsidR="00D610ED" w:rsidRPr="00663E18" w:rsidRDefault="00D610ED" w:rsidP="00EE17E4">
            <w:pPr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663E18">
              <w:rPr>
                <w:sz w:val="20"/>
                <w:szCs w:val="20"/>
                <w:lang w:eastAsia="en-US"/>
              </w:rPr>
              <w:t xml:space="preserve"> Взыскатель</w:t>
            </w:r>
            <w:r>
              <w:rPr>
                <w:rStyle w:val="FontStyle34"/>
              </w:rPr>
              <w:t xml:space="preserve"> ООО «</w:t>
            </w:r>
            <w:proofErr w:type="spellStart"/>
            <w:r>
              <w:rPr>
                <w:rStyle w:val="FontStyle34"/>
              </w:rPr>
              <w:t>Золотинка</w:t>
            </w:r>
            <w:proofErr w:type="spellEnd"/>
            <w:r>
              <w:rPr>
                <w:rStyle w:val="FontStyle34"/>
              </w:rPr>
              <w:t>»</w:t>
            </w:r>
          </w:p>
          <w:p w:rsidR="00D610ED" w:rsidRPr="00C451EE" w:rsidRDefault="00D610ED" w:rsidP="00EE17E4">
            <w:pPr>
              <w:jc w:val="center"/>
              <w:rPr>
                <w:rStyle w:val="FontStyle34"/>
              </w:rPr>
            </w:pPr>
            <w:r w:rsidRPr="004F4DEF">
              <w:rPr>
                <w:b/>
                <w:i/>
                <w:sz w:val="20"/>
                <w:szCs w:val="20"/>
                <w:lang w:eastAsia="en-US"/>
              </w:rPr>
              <w:t>(фото объектов отсутствуют, для просмотра имущества связываться с судебными приставами-исполнителями по</w:t>
            </w:r>
            <w:r>
              <w:rPr>
                <w:b/>
                <w:i/>
                <w:sz w:val="20"/>
                <w:szCs w:val="20"/>
                <w:lang w:eastAsia="en-US"/>
              </w:rPr>
              <w:t xml:space="preserve"> тел. 84162599078)</w:t>
            </w:r>
          </w:p>
        </w:tc>
        <w:tc>
          <w:tcPr>
            <w:tcW w:w="1754" w:type="dxa"/>
            <w:shd w:val="clear" w:color="auto" w:fill="auto"/>
          </w:tcPr>
          <w:p w:rsidR="00D610ED" w:rsidRDefault="00D610ED" w:rsidP="00EE17E4">
            <w:pPr>
              <w:pStyle w:val="Style20"/>
              <w:widowControl/>
              <w:spacing w:line="240" w:lineRule="auto"/>
              <w:rPr>
                <w:rStyle w:val="FontStyle46"/>
              </w:rPr>
            </w:pPr>
            <w:r w:rsidRPr="00663E18">
              <w:rPr>
                <w:sz w:val="20"/>
                <w:szCs w:val="20"/>
              </w:rPr>
              <w:t xml:space="preserve">Амурская область, </w:t>
            </w:r>
            <w:r>
              <w:rPr>
                <w:sz w:val="20"/>
                <w:szCs w:val="20"/>
              </w:rPr>
              <w:t>г. Благовещенск, Новотроицкое шоссе, 4 км.</w:t>
            </w:r>
          </w:p>
        </w:tc>
        <w:tc>
          <w:tcPr>
            <w:tcW w:w="1864" w:type="dxa"/>
            <w:shd w:val="clear" w:color="auto" w:fill="auto"/>
          </w:tcPr>
          <w:p w:rsidR="00EC127E" w:rsidRDefault="00EC127E" w:rsidP="00EE17E4">
            <w:pPr>
              <w:pStyle w:val="Style20"/>
              <w:widowControl/>
              <w:spacing w:line="240" w:lineRule="auto"/>
              <w:rPr>
                <w:rStyle w:val="FontStyle34"/>
              </w:rPr>
            </w:pPr>
            <w:r>
              <w:rPr>
                <w:rStyle w:val="FontStyle34"/>
              </w:rPr>
              <w:t xml:space="preserve">1 873 200 </w:t>
            </w:r>
          </w:p>
          <w:p w:rsidR="00D610ED" w:rsidRPr="00EC127E" w:rsidRDefault="00EC127E" w:rsidP="00EE17E4">
            <w:pPr>
              <w:pStyle w:val="Style20"/>
              <w:widowControl/>
              <w:spacing w:line="240" w:lineRule="auto"/>
              <w:rPr>
                <w:rStyle w:val="FontStyle34"/>
                <w:b/>
                <w:i/>
              </w:rPr>
            </w:pPr>
            <w:r w:rsidRPr="00EC127E">
              <w:rPr>
                <w:rStyle w:val="FontStyle34"/>
                <w:b/>
                <w:i/>
              </w:rPr>
              <w:t>с учетом НДС</w:t>
            </w:r>
          </w:p>
        </w:tc>
        <w:tc>
          <w:tcPr>
            <w:tcW w:w="1980" w:type="dxa"/>
            <w:shd w:val="clear" w:color="auto" w:fill="auto"/>
          </w:tcPr>
          <w:p w:rsidR="00D610ED" w:rsidRDefault="00D610ED" w:rsidP="00EE17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50%</w:t>
            </w:r>
          </w:p>
          <w:p w:rsidR="00D610ED" w:rsidRDefault="00EC127E" w:rsidP="00EE17E4">
            <w:pPr>
              <w:jc w:val="center"/>
              <w:rPr>
                <w:sz w:val="20"/>
                <w:szCs w:val="20"/>
              </w:rPr>
            </w:pPr>
            <w:r w:rsidRPr="00EC127E">
              <w:rPr>
                <w:sz w:val="20"/>
                <w:szCs w:val="20"/>
              </w:rPr>
              <w:t>936</w:t>
            </w:r>
            <w:r>
              <w:rPr>
                <w:sz w:val="20"/>
                <w:szCs w:val="20"/>
              </w:rPr>
              <w:t xml:space="preserve"> </w:t>
            </w:r>
            <w:r w:rsidRPr="00EC127E">
              <w:rPr>
                <w:sz w:val="20"/>
                <w:szCs w:val="20"/>
              </w:rPr>
              <w:t>600</w:t>
            </w:r>
          </w:p>
        </w:tc>
        <w:tc>
          <w:tcPr>
            <w:tcW w:w="4051" w:type="dxa"/>
            <w:gridSpan w:val="2"/>
            <w:shd w:val="clear" w:color="auto" w:fill="auto"/>
          </w:tcPr>
          <w:p w:rsidR="00D610ED" w:rsidRPr="0047794C" w:rsidRDefault="00D610ED" w:rsidP="00EC127E">
            <w:pPr>
              <w:pStyle w:val="Style20"/>
              <w:widowControl/>
              <w:spacing w:line="240" w:lineRule="auto"/>
              <w:rPr>
                <w:rStyle w:val="FontStyle34"/>
              </w:rPr>
            </w:pPr>
            <w:r w:rsidRPr="004F4DEF">
              <w:rPr>
                <w:sz w:val="20"/>
                <w:szCs w:val="20"/>
              </w:rPr>
              <w:t xml:space="preserve">Постановление </w:t>
            </w:r>
            <w:r>
              <w:rPr>
                <w:sz w:val="20"/>
                <w:szCs w:val="20"/>
              </w:rPr>
              <w:t>судебного пристава-исполнителя специализированного ОСП</w:t>
            </w:r>
            <w:r w:rsidRPr="004F4DEF">
              <w:rPr>
                <w:sz w:val="20"/>
                <w:szCs w:val="20"/>
              </w:rPr>
              <w:t xml:space="preserve"> УФССП России по Амурской области о передаче арестованного имущества на торги от</w:t>
            </w:r>
            <w:r>
              <w:rPr>
                <w:sz w:val="20"/>
                <w:szCs w:val="20"/>
              </w:rPr>
              <w:t>11.11</w:t>
            </w:r>
            <w:r w:rsidRPr="004F4DEF">
              <w:rPr>
                <w:sz w:val="20"/>
                <w:szCs w:val="20"/>
              </w:rPr>
              <w:t xml:space="preserve">.2022 (уведомление УФССП России по Амурской области от </w:t>
            </w:r>
            <w:r w:rsidR="00EC127E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.11</w:t>
            </w:r>
            <w:r w:rsidRPr="004F4DEF">
              <w:rPr>
                <w:sz w:val="20"/>
                <w:szCs w:val="20"/>
              </w:rPr>
              <w:t xml:space="preserve">.2022 № </w:t>
            </w:r>
            <w:r>
              <w:rPr>
                <w:sz w:val="20"/>
                <w:szCs w:val="20"/>
              </w:rPr>
              <w:t>5</w:t>
            </w:r>
            <w:r w:rsidR="00EC127E">
              <w:rPr>
                <w:sz w:val="20"/>
                <w:szCs w:val="20"/>
              </w:rPr>
              <w:t>64</w:t>
            </w:r>
            <w:r w:rsidRPr="004F4DEF">
              <w:rPr>
                <w:sz w:val="20"/>
                <w:szCs w:val="20"/>
              </w:rPr>
              <w:t>)</w:t>
            </w:r>
          </w:p>
        </w:tc>
      </w:tr>
      <w:tr w:rsidR="00D610ED" w:rsidRPr="0047794C" w:rsidTr="0017658F">
        <w:trPr>
          <w:cantSplit/>
          <w:trHeight w:val="1970"/>
          <w:jc w:val="center"/>
        </w:trPr>
        <w:tc>
          <w:tcPr>
            <w:tcW w:w="431" w:type="dxa"/>
          </w:tcPr>
          <w:p w:rsidR="00D610ED" w:rsidRDefault="00D610ED" w:rsidP="00EE17E4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34"/>
              </w:rPr>
            </w:pPr>
            <w:r>
              <w:rPr>
                <w:rStyle w:val="FontStyle34"/>
              </w:rPr>
              <w:t>4</w:t>
            </w:r>
          </w:p>
        </w:tc>
        <w:tc>
          <w:tcPr>
            <w:tcW w:w="4531" w:type="dxa"/>
            <w:shd w:val="clear" w:color="auto" w:fill="auto"/>
          </w:tcPr>
          <w:p w:rsidR="00D610ED" w:rsidRPr="00663E18" w:rsidRDefault="00EC127E" w:rsidP="00EE17E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Сооружение коммунального хозяйства протяженностью 1785 </w:t>
            </w:r>
            <w:proofErr w:type="spellStart"/>
            <w:r>
              <w:rPr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., кадастровый номер 28:10:131020:408. Тех. документация не представлена. </w:t>
            </w:r>
            <w:r w:rsidR="00D610ED" w:rsidRPr="00663E18">
              <w:rPr>
                <w:sz w:val="20"/>
                <w:szCs w:val="20"/>
                <w:lang w:eastAsia="en-US"/>
              </w:rPr>
              <w:t xml:space="preserve">Имущество принадлежит </w:t>
            </w:r>
            <w:r>
              <w:rPr>
                <w:sz w:val="20"/>
                <w:szCs w:val="20"/>
                <w:lang w:eastAsia="en-US"/>
              </w:rPr>
              <w:t>ООО «Омнибус»</w:t>
            </w:r>
          </w:p>
          <w:p w:rsidR="00D610ED" w:rsidRPr="00663E18" w:rsidRDefault="00D610ED" w:rsidP="00EE17E4">
            <w:pPr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663E18">
              <w:rPr>
                <w:sz w:val="20"/>
                <w:szCs w:val="20"/>
                <w:lang w:eastAsia="en-US"/>
              </w:rPr>
              <w:t xml:space="preserve"> Взыскатель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  <w:r w:rsidR="00EC127E">
              <w:rPr>
                <w:sz w:val="20"/>
                <w:szCs w:val="20"/>
                <w:lang w:eastAsia="en-US"/>
              </w:rPr>
              <w:t>реестр взыскателей</w:t>
            </w:r>
          </w:p>
          <w:p w:rsidR="00D610ED" w:rsidRPr="00C451EE" w:rsidRDefault="00D610ED" w:rsidP="00EE17E4">
            <w:pPr>
              <w:jc w:val="center"/>
              <w:rPr>
                <w:rStyle w:val="FontStyle34"/>
              </w:rPr>
            </w:pPr>
            <w:r w:rsidRPr="004F4DEF">
              <w:rPr>
                <w:b/>
                <w:i/>
                <w:sz w:val="20"/>
                <w:szCs w:val="20"/>
                <w:lang w:eastAsia="en-US"/>
              </w:rPr>
              <w:t>(фото объектов отсутствуют, для просмотра имущества связываться с судебными приставами-исполнителями по</w:t>
            </w:r>
            <w:r>
              <w:rPr>
                <w:b/>
                <w:i/>
                <w:sz w:val="20"/>
                <w:szCs w:val="20"/>
                <w:lang w:eastAsia="en-US"/>
              </w:rPr>
              <w:t xml:space="preserve"> тел. 84162599078)</w:t>
            </w:r>
          </w:p>
        </w:tc>
        <w:tc>
          <w:tcPr>
            <w:tcW w:w="1754" w:type="dxa"/>
            <w:shd w:val="clear" w:color="auto" w:fill="auto"/>
          </w:tcPr>
          <w:p w:rsidR="00D610ED" w:rsidRDefault="00D610ED" w:rsidP="00EC127E">
            <w:pPr>
              <w:pStyle w:val="Style20"/>
              <w:widowControl/>
              <w:spacing w:line="240" w:lineRule="auto"/>
              <w:rPr>
                <w:rStyle w:val="FontStyle46"/>
              </w:rPr>
            </w:pPr>
            <w:r w:rsidRPr="00663E18">
              <w:rPr>
                <w:sz w:val="20"/>
                <w:szCs w:val="20"/>
              </w:rPr>
              <w:t xml:space="preserve">Амурская область, </w:t>
            </w:r>
            <w:proofErr w:type="gramStart"/>
            <w:r w:rsidR="00EC127E">
              <w:rPr>
                <w:sz w:val="20"/>
                <w:szCs w:val="20"/>
              </w:rPr>
              <w:t>Благовещенский</w:t>
            </w:r>
            <w:proofErr w:type="gramEnd"/>
            <w:r w:rsidR="00EC127E">
              <w:rPr>
                <w:sz w:val="20"/>
                <w:szCs w:val="20"/>
              </w:rPr>
              <w:t xml:space="preserve"> р-он, с. Чигири</w:t>
            </w:r>
          </w:p>
        </w:tc>
        <w:tc>
          <w:tcPr>
            <w:tcW w:w="1864" w:type="dxa"/>
            <w:shd w:val="clear" w:color="auto" w:fill="auto"/>
          </w:tcPr>
          <w:p w:rsidR="00D610ED" w:rsidRDefault="00EC127E" w:rsidP="00EE17E4">
            <w:pPr>
              <w:pStyle w:val="Style20"/>
              <w:widowControl/>
              <w:spacing w:line="240" w:lineRule="auto"/>
              <w:rPr>
                <w:rStyle w:val="FontStyle34"/>
              </w:rPr>
            </w:pPr>
            <w:r>
              <w:rPr>
                <w:rStyle w:val="FontStyle34"/>
              </w:rPr>
              <w:t>17 673 900</w:t>
            </w:r>
          </w:p>
        </w:tc>
        <w:tc>
          <w:tcPr>
            <w:tcW w:w="1980" w:type="dxa"/>
            <w:shd w:val="clear" w:color="auto" w:fill="auto"/>
          </w:tcPr>
          <w:p w:rsidR="00D610ED" w:rsidRDefault="00D610ED" w:rsidP="00EE17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50%</w:t>
            </w:r>
          </w:p>
          <w:p w:rsidR="00D610ED" w:rsidRDefault="00EC127E" w:rsidP="00EE17E4">
            <w:pPr>
              <w:jc w:val="center"/>
              <w:rPr>
                <w:sz w:val="20"/>
                <w:szCs w:val="20"/>
              </w:rPr>
            </w:pPr>
            <w:r w:rsidRPr="00EC127E">
              <w:rPr>
                <w:sz w:val="20"/>
                <w:szCs w:val="20"/>
              </w:rPr>
              <w:t>8</w:t>
            </w:r>
            <w:r w:rsidR="00EB3354">
              <w:rPr>
                <w:sz w:val="20"/>
                <w:szCs w:val="20"/>
              </w:rPr>
              <w:t> </w:t>
            </w:r>
            <w:r w:rsidRPr="00EC127E">
              <w:rPr>
                <w:sz w:val="20"/>
                <w:szCs w:val="20"/>
              </w:rPr>
              <w:t>836</w:t>
            </w:r>
            <w:r w:rsidR="00EB3354">
              <w:rPr>
                <w:sz w:val="20"/>
                <w:szCs w:val="20"/>
              </w:rPr>
              <w:t xml:space="preserve"> </w:t>
            </w:r>
            <w:r w:rsidRPr="00EC127E">
              <w:rPr>
                <w:sz w:val="20"/>
                <w:szCs w:val="20"/>
              </w:rPr>
              <w:t>950</w:t>
            </w:r>
          </w:p>
        </w:tc>
        <w:tc>
          <w:tcPr>
            <w:tcW w:w="4051" w:type="dxa"/>
            <w:gridSpan w:val="2"/>
            <w:shd w:val="clear" w:color="auto" w:fill="auto"/>
          </w:tcPr>
          <w:p w:rsidR="00D610ED" w:rsidRPr="0047794C" w:rsidRDefault="00D610ED" w:rsidP="00EB3354">
            <w:pPr>
              <w:pStyle w:val="Style20"/>
              <w:widowControl/>
              <w:spacing w:line="240" w:lineRule="auto"/>
              <w:rPr>
                <w:rStyle w:val="FontStyle34"/>
              </w:rPr>
            </w:pPr>
            <w:r w:rsidRPr="004F4DEF">
              <w:rPr>
                <w:sz w:val="20"/>
                <w:szCs w:val="20"/>
              </w:rPr>
              <w:t xml:space="preserve">Постановление судебного пристава-исполнителя  </w:t>
            </w:r>
            <w:r w:rsidR="00EB3354">
              <w:rPr>
                <w:sz w:val="20"/>
                <w:szCs w:val="20"/>
              </w:rPr>
              <w:t>специализированного ОСП</w:t>
            </w:r>
            <w:r w:rsidRPr="004F4DEF">
              <w:rPr>
                <w:sz w:val="20"/>
                <w:szCs w:val="20"/>
              </w:rPr>
              <w:t xml:space="preserve"> УФССП России по Амурской области о передаче арестованного имущества на торги от </w:t>
            </w:r>
            <w:r w:rsidR="00EB3354">
              <w:rPr>
                <w:sz w:val="20"/>
                <w:szCs w:val="20"/>
              </w:rPr>
              <w:t>08.12</w:t>
            </w:r>
            <w:r w:rsidRPr="004F4DEF">
              <w:rPr>
                <w:sz w:val="20"/>
                <w:szCs w:val="20"/>
              </w:rPr>
              <w:t>.2022 (уведомление УФССП России по Амурской области от</w:t>
            </w:r>
            <w:r w:rsidR="00EB3354">
              <w:rPr>
                <w:sz w:val="20"/>
                <w:szCs w:val="20"/>
              </w:rPr>
              <w:t>09.12</w:t>
            </w:r>
            <w:r w:rsidRPr="004F4DEF">
              <w:rPr>
                <w:sz w:val="20"/>
                <w:szCs w:val="20"/>
              </w:rPr>
              <w:t xml:space="preserve">.2022 № </w:t>
            </w:r>
            <w:r w:rsidR="00EB3354">
              <w:rPr>
                <w:sz w:val="20"/>
                <w:szCs w:val="20"/>
              </w:rPr>
              <w:t>587</w:t>
            </w:r>
            <w:r w:rsidRPr="004F4DEF">
              <w:rPr>
                <w:sz w:val="20"/>
                <w:szCs w:val="20"/>
              </w:rPr>
              <w:t>)</w:t>
            </w:r>
          </w:p>
        </w:tc>
      </w:tr>
      <w:tr w:rsidR="00D610ED" w:rsidRPr="0047794C" w:rsidTr="0017658F">
        <w:trPr>
          <w:cantSplit/>
          <w:trHeight w:val="1970"/>
          <w:jc w:val="center"/>
        </w:trPr>
        <w:tc>
          <w:tcPr>
            <w:tcW w:w="431" w:type="dxa"/>
          </w:tcPr>
          <w:p w:rsidR="00D610ED" w:rsidRDefault="00D610ED" w:rsidP="00EE17E4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34"/>
              </w:rPr>
            </w:pPr>
            <w:r>
              <w:rPr>
                <w:rStyle w:val="FontStyle34"/>
              </w:rPr>
              <w:t>5</w:t>
            </w:r>
          </w:p>
        </w:tc>
        <w:tc>
          <w:tcPr>
            <w:tcW w:w="4531" w:type="dxa"/>
            <w:shd w:val="clear" w:color="auto" w:fill="auto"/>
          </w:tcPr>
          <w:p w:rsidR="00D610ED" w:rsidRPr="00663E18" w:rsidRDefault="00EB3354" w:rsidP="00EE17E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Тягач МТЛБ 1991 </w:t>
            </w:r>
            <w:proofErr w:type="spellStart"/>
            <w:r>
              <w:rPr>
                <w:sz w:val="20"/>
                <w:szCs w:val="20"/>
                <w:lang w:eastAsia="en-US"/>
              </w:rPr>
              <w:t>г.в</w:t>
            </w:r>
            <w:proofErr w:type="spellEnd"/>
            <w:r>
              <w:rPr>
                <w:sz w:val="20"/>
                <w:szCs w:val="20"/>
                <w:lang w:eastAsia="en-US"/>
              </w:rPr>
              <w:t>., цвет зеленый, гос. знак 6107АР28, № двигателя 44084</w:t>
            </w:r>
            <w:r w:rsidR="00D610ED">
              <w:rPr>
                <w:sz w:val="20"/>
                <w:szCs w:val="20"/>
                <w:lang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 xml:space="preserve"> Визуально не повреждено.</w:t>
            </w:r>
            <w:r w:rsidR="00D610ED">
              <w:rPr>
                <w:sz w:val="20"/>
                <w:szCs w:val="20"/>
                <w:lang w:eastAsia="en-US"/>
              </w:rPr>
              <w:t xml:space="preserve"> </w:t>
            </w:r>
            <w:r w:rsidR="00D610ED" w:rsidRPr="00663E18">
              <w:rPr>
                <w:sz w:val="20"/>
                <w:szCs w:val="20"/>
                <w:lang w:eastAsia="en-US"/>
              </w:rPr>
              <w:t xml:space="preserve">Ключи и ПТС не предоставлены. </w:t>
            </w:r>
            <w:r w:rsidR="00D610ED">
              <w:rPr>
                <w:rStyle w:val="FontStyle34"/>
              </w:rPr>
              <w:t>Ограничение (обременение): запрещение регистрации</w:t>
            </w:r>
            <w:r w:rsidR="00D610ED" w:rsidRPr="00663E18">
              <w:rPr>
                <w:sz w:val="20"/>
                <w:szCs w:val="20"/>
                <w:lang w:eastAsia="en-US"/>
              </w:rPr>
              <w:t xml:space="preserve"> Имущество принадлежит </w:t>
            </w:r>
            <w:r>
              <w:rPr>
                <w:sz w:val="20"/>
                <w:szCs w:val="20"/>
                <w:lang w:eastAsia="en-US"/>
              </w:rPr>
              <w:t xml:space="preserve">ООО «Синь </w:t>
            </w:r>
            <w:proofErr w:type="spellStart"/>
            <w:r>
              <w:rPr>
                <w:sz w:val="20"/>
                <w:szCs w:val="20"/>
                <w:lang w:eastAsia="en-US"/>
              </w:rPr>
              <w:t>Чхэн</w:t>
            </w:r>
            <w:proofErr w:type="spellEnd"/>
            <w:r>
              <w:rPr>
                <w:sz w:val="20"/>
                <w:szCs w:val="20"/>
                <w:lang w:eastAsia="en-US"/>
              </w:rPr>
              <w:t>»</w:t>
            </w:r>
          </w:p>
          <w:p w:rsidR="00D610ED" w:rsidRPr="00663E18" w:rsidRDefault="00D610ED" w:rsidP="00EE17E4">
            <w:pPr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663E18">
              <w:rPr>
                <w:sz w:val="20"/>
                <w:szCs w:val="20"/>
                <w:lang w:eastAsia="en-US"/>
              </w:rPr>
              <w:t xml:space="preserve"> Взыскатель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  <w:proofErr w:type="spellStart"/>
            <w:r w:rsidR="00EB3354">
              <w:rPr>
                <w:sz w:val="20"/>
                <w:szCs w:val="20"/>
                <w:lang w:eastAsia="en-US"/>
              </w:rPr>
              <w:t>Элизбарашвили</w:t>
            </w:r>
            <w:proofErr w:type="spellEnd"/>
            <w:r w:rsidR="00EB3354">
              <w:rPr>
                <w:sz w:val="20"/>
                <w:szCs w:val="20"/>
                <w:lang w:eastAsia="en-US"/>
              </w:rPr>
              <w:t xml:space="preserve"> З.Э</w:t>
            </w:r>
            <w:r>
              <w:rPr>
                <w:sz w:val="20"/>
                <w:szCs w:val="20"/>
                <w:lang w:eastAsia="en-US"/>
              </w:rPr>
              <w:t>.</w:t>
            </w:r>
          </w:p>
          <w:p w:rsidR="00D610ED" w:rsidRPr="00C451EE" w:rsidRDefault="00D610ED" w:rsidP="00EE17E4">
            <w:pPr>
              <w:jc w:val="center"/>
              <w:rPr>
                <w:rStyle w:val="FontStyle34"/>
              </w:rPr>
            </w:pPr>
            <w:r w:rsidRPr="004F4DEF">
              <w:rPr>
                <w:b/>
                <w:i/>
                <w:sz w:val="20"/>
                <w:szCs w:val="20"/>
                <w:lang w:eastAsia="en-US"/>
              </w:rPr>
              <w:t>(фото объектов отсутствуют, для просмотра имущества связываться с судебными приставами-исполнителями по</w:t>
            </w:r>
            <w:r>
              <w:rPr>
                <w:b/>
                <w:i/>
                <w:sz w:val="20"/>
                <w:szCs w:val="20"/>
                <w:lang w:eastAsia="en-US"/>
              </w:rPr>
              <w:t xml:space="preserve"> тел. 84162599078)</w:t>
            </w:r>
          </w:p>
        </w:tc>
        <w:tc>
          <w:tcPr>
            <w:tcW w:w="1754" w:type="dxa"/>
            <w:shd w:val="clear" w:color="auto" w:fill="auto"/>
          </w:tcPr>
          <w:p w:rsidR="00D610ED" w:rsidRDefault="00D610ED" w:rsidP="00EB3354">
            <w:pPr>
              <w:pStyle w:val="Style20"/>
              <w:widowControl/>
              <w:spacing w:line="240" w:lineRule="auto"/>
              <w:rPr>
                <w:rStyle w:val="FontStyle46"/>
              </w:rPr>
            </w:pPr>
            <w:r w:rsidRPr="00663E18">
              <w:rPr>
                <w:sz w:val="20"/>
                <w:szCs w:val="20"/>
              </w:rPr>
              <w:t xml:space="preserve">Амурская область, </w:t>
            </w:r>
            <w:r>
              <w:rPr>
                <w:sz w:val="20"/>
                <w:szCs w:val="20"/>
              </w:rPr>
              <w:t xml:space="preserve">г. </w:t>
            </w:r>
            <w:proofErr w:type="spellStart"/>
            <w:r w:rsidR="00EB3354">
              <w:rPr>
                <w:sz w:val="20"/>
                <w:szCs w:val="20"/>
              </w:rPr>
              <w:t>Зея</w:t>
            </w:r>
            <w:proofErr w:type="spellEnd"/>
            <w:r w:rsidR="00EB3354">
              <w:rPr>
                <w:sz w:val="20"/>
                <w:szCs w:val="20"/>
              </w:rPr>
              <w:t>, ул. Магистральная,55</w:t>
            </w:r>
          </w:p>
        </w:tc>
        <w:tc>
          <w:tcPr>
            <w:tcW w:w="1864" w:type="dxa"/>
            <w:shd w:val="clear" w:color="auto" w:fill="auto"/>
          </w:tcPr>
          <w:p w:rsidR="00D610ED" w:rsidRDefault="00EB3354" w:rsidP="00EE17E4">
            <w:pPr>
              <w:pStyle w:val="Style20"/>
              <w:widowControl/>
              <w:spacing w:line="240" w:lineRule="auto"/>
              <w:rPr>
                <w:rStyle w:val="FontStyle34"/>
              </w:rPr>
            </w:pPr>
            <w:r>
              <w:rPr>
                <w:rStyle w:val="FontStyle34"/>
              </w:rPr>
              <w:t>1 655 700</w:t>
            </w:r>
          </w:p>
        </w:tc>
        <w:tc>
          <w:tcPr>
            <w:tcW w:w="1980" w:type="dxa"/>
            <w:shd w:val="clear" w:color="auto" w:fill="auto"/>
          </w:tcPr>
          <w:p w:rsidR="00D610ED" w:rsidRDefault="00D610ED" w:rsidP="00EE17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50%</w:t>
            </w:r>
          </w:p>
          <w:p w:rsidR="00D610ED" w:rsidRDefault="00EB3354" w:rsidP="00EE17E4">
            <w:pPr>
              <w:jc w:val="center"/>
              <w:rPr>
                <w:sz w:val="20"/>
                <w:szCs w:val="20"/>
              </w:rPr>
            </w:pPr>
            <w:r w:rsidRPr="00EB3354">
              <w:rPr>
                <w:sz w:val="20"/>
                <w:szCs w:val="20"/>
              </w:rPr>
              <w:t>827</w:t>
            </w:r>
            <w:r>
              <w:rPr>
                <w:sz w:val="20"/>
                <w:szCs w:val="20"/>
              </w:rPr>
              <w:t xml:space="preserve"> </w:t>
            </w:r>
            <w:r w:rsidRPr="00EB3354">
              <w:rPr>
                <w:sz w:val="20"/>
                <w:szCs w:val="20"/>
              </w:rPr>
              <w:t>850</w:t>
            </w:r>
          </w:p>
        </w:tc>
        <w:tc>
          <w:tcPr>
            <w:tcW w:w="4051" w:type="dxa"/>
            <w:gridSpan w:val="2"/>
            <w:shd w:val="clear" w:color="auto" w:fill="auto"/>
          </w:tcPr>
          <w:p w:rsidR="00D610ED" w:rsidRPr="0047794C" w:rsidRDefault="00D610ED" w:rsidP="00EB3354">
            <w:pPr>
              <w:pStyle w:val="Style20"/>
              <w:widowControl/>
              <w:spacing w:line="240" w:lineRule="auto"/>
              <w:rPr>
                <w:rStyle w:val="FontStyle34"/>
              </w:rPr>
            </w:pPr>
            <w:r w:rsidRPr="004F4DEF">
              <w:rPr>
                <w:sz w:val="20"/>
                <w:szCs w:val="20"/>
              </w:rPr>
              <w:t xml:space="preserve">Постановление судебного пристава-исполнителя  </w:t>
            </w:r>
            <w:r w:rsidR="00EB3354">
              <w:rPr>
                <w:sz w:val="20"/>
                <w:szCs w:val="20"/>
              </w:rPr>
              <w:t>Специализированного ОСП</w:t>
            </w:r>
            <w:r w:rsidRPr="004F4DEF">
              <w:rPr>
                <w:sz w:val="20"/>
                <w:szCs w:val="20"/>
              </w:rPr>
              <w:t xml:space="preserve"> УФССП России по Амурской области о передаче арестованного имущества на торги от</w:t>
            </w:r>
            <w:r w:rsidR="00EB3354">
              <w:rPr>
                <w:sz w:val="20"/>
                <w:szCs w:val="20"/>
              </w:rPr>
              <w:t>23.11</w:t>
            </w:r>
            <w:r w:rsidRPr="004F4DEF">
              <w:rPr>
                <w:sz w:val="20"/>
                <w:szCs w:val="20"/>
              </w:rPr>
              <w:t xml:space="preserve">.2022 (уведомление УФССП России по Амурской области от </w:t>
            </w:r>
            <w:r w:rsidR="00EB3354">
              <w:rPr>
                <w:sz w:val="20"/>
                <w:szCs w:val="20"/>
              </w:rPr>
              <w:t>01.12</w:t>
            </w:r>
            <w:r w:rsidRPr="004F4DEF">
              <w:rPr>
                <w:sz w:val="20"/>
                <w:szCs w:val="20"/>
              </w:rPr>
              <w:t xml:space="preserve">.2022 № </w:t>
            </w:r>
            <w:r w:rsidR="00EB3354">
              <w:rPr>
                <w:sz w:val="20"/>
                <w:szCs w:val="20"/>
              </w:rPr>
              <w:t>575</w:t>
            </w:r>
            <w:r w:rsidRPr="004F4DEF">
              <w:rPr>
                <w:sz w:val="20"/>
                <w:szCs w:val="20"/>
              </w:rPr>
              <w:t>)</w:t>
            </w:r>
          </w:p>
        </w:tc>
      </w:tr>
      <w:tr w:rsidR="0017658F" w:rsidRPr="0047794C" w:rsidTr="0017658F">
        <w:trPr>
          <w:cantSplit/>
          <w:trHeight w:val="269"/>
          <w:jc w:val="center"/>
        </w:trPr>
        <w:tc>
          <w:tcPr>
            <w:tcW w:w="14611" w:type="dxa"/>
            <w:gridSpan w:val="7"/>
          </w:tcPr>
          <w:p w:rsidR="0017658F" w:rsidRPr="0017658F" w:rsidRDefault="0017658F" w:rsidP="00EB3354">
            <w:pPr>
              <w:pStyle w:val="Style20"/>
              <w:widowControl/>
              <w:spacing w:line="240" w:lineRule="auto"/>
              <w:rPr>
                <w:b/>
                <w:sz w:val="20"/>
                <w:szCs w:val="20"/>
              </w:rPr>
            </w:pPr>
            <w:r w:rsidRPr="0017658F">
              <w:rPr>
                <w:b/>
                <w:sz w:val="20"/>
                <w:szCs w:val="20"/>
              </w:rPr>
              <w:lastRenderedPageBreak/>
              <w:t>ПОВТОРНЫЕ ТОРГИ</w:t>
            </w:r>
          </w:p>
        </w:tc>
      </w:tr>
      <w:tr w:rsidR="0017658F" w:rsidTr="0017658F">
        <w:tblPrEx>
          <w:tblLook w:val="04A0" w:firstRow="1" w:lastRow="0" w:firstColumn="1" w:lastColumn="0" w:noHBand="0" w:noVBand="1"/>
        </w:tblPrEx>
        <w:trPr>
          <w:gridAfter w:val="1"/>
          <w:wAfter w:w="106" w:type="dxa"/>
          <w:cantSplit/>
          <w:trHeight w:val="1970"/>
          <w:jc w:val="center"/>
        </w:trPr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34"/>
              </w:rPr>
            </w:pPr>
            <w:r>
              <w:rPr>
                <w:rStyle w:val="FontStyle34"/>
                <w:lang w:eastAsia="en-US"/>
              </w:rPr>
              <w:t>6</w:t>
            </w:r>
          </w:p>
        </w:tc>
        <w:tc>
          <w:tcPr>
            <w:tcW w:w="4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 w:rsidP="0017658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Трактор «Беларус-892» 2014 </w:t>
            </w:r>
            <w:proofErr w:type="spellStart"/>
            <w:r>
              <w:rPr>
                <w:sz w:val="20"/>
                <w:szCs w:val="20"/>
                <w:lang w:eastAsia="en-US"/>
              </w:rPr>
              <w:t>г.в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., заводской номер 028, цвет синий, гос. знак 7808 АК 28, </w:t>
            </w:r>
            <w:proofErr w:type="spellStart"/>
            <w:r>
              <w:rPr>
                <w:sz w:val="20"/>
                <w:szCs w:val="20"/>
                <w:lang w:eastAsia="en-US"/>
              </w:rPr>
              <w:t>мощн</w:t>
            </w:r>
            <w:proofErr w:type="gramStart"/>
            <w:r>
              <w:rPr>
                <w:sz w:val="20"/>
                <w:szCs w:val="20"/>
                <w:lang w:eastAsia="en-US"/>
              </w:rPr>
              <w:t>.д</w:t>
            </w:r>
            <w:proofErr w:type="gramEnd"/>
            <w:r>
              <w:rPr>
                <w:sz w:val="20"/>
                <w:szCs w:val="20"/>
                <w:lang w:eastAsia="en-US"/>
              </w:rPr>
              <w:t>виг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., </w:t>
            </w:r>
            <w:proofErr w:type="spellStart"/>
            <w:r>
              <w:rPr>
                <w:sz w:val="20"/>
                <w:szCs w:val="20"/>
                <w:lang w:eastAsia="en-US"/>
              </w:rPr>
              <w:t>кВТ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>
              <w:rPr>
                <w:sz w:val="20"/>
                <w:szCs w:val="20"/>
                <w:lang w:eastAsia="en-US"/>
              </w:rPr>
              <w:t>л.с</w:t>
            </w:r>
            <w:proofErr w:type="spellEnd"/>
            <w:r>
              <w:rPr>
                <w:sz w:val="20"/>
                <w:szCs w:val="20"/>
                <w:lang w:eastAsia="en-US"/>
              </w:rPr>
              <w:t>.) 65 (88,37)</w:t>
            </w:r>
            <w:r>
              <w:rPr>
                <w:rStyle w:val="FontStyle34"/>
                <w:lang w:eastAsia="en-US"/>
              </w:rPr>
              <w:t>. Ключи и документы не представлены. Ограничение (обременение): запрещение регистрации. Имущество принадлежит ООО «Агросевер-3».</w:t>
            </w:r>
          </w:p>
          <w:p w:rsidR="0017658F" w:rsidRDefault="0017658F" w:rsidP="0017658F">
            <w:pPr>
              <w:jc w:val="center"/>
              <w:rPr>
                <w:rStyle w:val="FontStyle46"/>
                <w:b/>
                <w:i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FontStyle34"/>
                <w:lang w:eastAsia="en-US"/>
              </w:rPr>
              <w:t>Взыскатель: реестр взыскателей</w:t>
            </w:r>
            <w:r>
              <w:rPr>
                <w:rStyle w:val="FontStyle46"/>
                <w:b/>
                <w:i/>
                <w:lang w:eastAsia="en-US"/>
              </w:rPr>
              <w:t xml:space="preserve"> </w:t>
            </w:r>
          </w:p>
          <w:p w:rsidR="0017658F" w:rsidRDefault="0017658F" w:rsidP="0017658F">
            <w:pPr>
              <w:jc w:val="center"/>
              <w:rPr>
                <w:rStyle w:val="FontStyle46"/>
                <w:lang w:eastAsia="en-US"/>
              </w:rPr>
            </w:pPr>
            <w:r>
              <w:rPr>
                <w:rStyle w:val="FontStyle46"/>
                <w:b/>
                <w:i/>
                <w:lang w:eastAsia="en-US"/>
              </w:rPr>
              <w:t>(фото объектов отсутствуют, для просмотра имущества связываться с судебными приставами-исполнителями по тел.84162599078)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>
            <w:pPr>
              <w:pStyle w:val="Style20"/>
              <w:widowControl/>
              <w:spacing w:line="240" w:lineRule="auto"/>
              <w:rPr>
                <w:rStyle w:val="FontStyle46"/>
              </w:rPr>
            </w:pPr>
            <w:r>
              <w:rPr>
                <w:rStyle w:val="FontStyle46"/>
                <w:lang w:eastAsia="en-US"/>
              </w:rPr>
              <w:t xml:space="preserve">Амурская область, Шимановский р-он, </w:t>
            </w:r>
            <w:proofErr w:type="gramStart"/>
            <w:r>
              <w:rPr>
                <w:rStyle w:val="FontStyle46"/>
                <w:lang w:eastAsia="en-US"/>
              </w:rPr>
              <w:t>с</w:t>
            </w:r>
            <w:proofErr w:type="gramEnd"/>
            <w:r>
              <w:rPr>
                <w:rStyle w:val="FontStyle46"/>
                <w:lang w:eastAsia="en-US"/>
              </w:rPr>
              <w:t>. Новогеоргиевка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>
            <w:pPr>
              <w:pStyle w:val="Style20"/>
              <w:widowControl/>
              <w:spacing w:line="24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1 260 414</w:t>
            </w:r>
          </w:p>
          <w:p w:rsidR="0017658F" w:rsidRDefault="0017658F">
            <w:pPr>
              <w:pStyle w:val="Style20"/>
              <w:widowControl/>
              <w:spacing w:line="240" w:lineRule="auto"/>
              <w:rPr>
                <w:rStyle w:val="FontStyle34"/>
                <w:b/>
                <w:i/>
              </w:rPr>
            </w:pPr>
            <w:r>
              <w:rPr>
                <w:rStyle w:val="FontStyle34"/>
                <w:b/>
                <w:sz w:val="18"/>
                <w:szCs w:val="18"/>
                <w:lang w:eastAsia="en-US"/>
              </w:rPr>
              <w:t>с учетом НДС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50%</w:t>
            </w:r>
          </w:p>
          <w:p w:rsidR="0017658F" w:rsidRDefault="0017658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17658F">
              <w:rPr>
                <w:sz w:val="20"/>
                <w:szCs w:val="20"/>
                <w:lang w:eastAsia="en-US"/>
              </w:rPr>
              <w:t>630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17658F">
              <w:rPr>
                <w:sz w:val="20"/>
                <w:szCs w:val="20"/>
                <w:lang w:eastAsia="en-US"/>
              </w:rPr>
              <w:t>207</w:t>
            </w:r>
          </w:p>
        </w:tc>
        <w:tc>
          <w:tcPr>
            <w:tcW w:w="3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>
            <w:pPr>
              <w:pStyle w:val="Style20"/>
              <w:widowControl/>
              <w:spacing w:line="240" w:lineRule="auto"/>
              <w:rPr>
                <w:rStyle w:val="FontStyle34"/>
                <w:lang w:eastAsia="en-US"/>
              </w:rPr>
            </w:pPr>
            <w:r>
              <w:rPr>
                <w:rStyle w:val="FontStyle34"/>
                <w:lang w:eastAsia="en-US"/>
              </w:rPr>
              <w:t>Постановление судебного пристава-исполнителя  ОСП по Шимановскому району УФССП России по Амурской области о передаче арестованного имущества на торги от 11.10.2022 (уведомление УФССП России по Амурской области от 17.10.2022 № 481)</w:t>
            </w:r>
          </w:p>
          <w:p w:rsidR="0017658F" w:rsidRDefault="0017658F" w:rsidP="0017658F">
            <w:pPr>
              <w:pStyle w:val="Style20"/>
              <w:widowControl/>
              <w:spacing w:line="240" w:lineRule="auto"/>
              <w:rPr>
                <w:rStyle w:val="FontStyle34"/>
              </w:rPr>
            </w:pPr>
            <w:r w:rsidRPr="0017658F">
              <w:rPr>
                <w:rStyle w:val="FontStyle34"/>
              </w:rPr>
              <w:t xml:space="preserve">Постановление судебного пристава ОСП по Шимановскому району УФССП России по Амурской области о снижении цены переданного на реализацию имущества на 15 % от </w:t>
            </w:r>
            <w:r>
              <w:rPr>
                <w:rStyle w:val="FontStyle34"/>
              </w:rPr>
              <w:t>26.12</w:t>
            </w:r>
            <w:r w:rsidRPr="0017658F">
              <w:rPr>
                <w:rStyle w:val="FontStyle34"/>
              </w:rPr>
              <w:t>.2022</w:t>
            </w:r>
          </w:p>
        </w:tc>
      </w:tr>
      <w:tr w:rsidR="0017658F" w:rsidTr="0017658F">
        <w:tblPrEx>
          <w:tblLook w:val="04A0" w:firstRow="1" w:lastRow="0" w:firstColumn="1" w:lastColumn="0" w:noHBand="0" w:noVBand="1"/>
        </w:tblPrEx>
        <w:trPr>
          <w:gridAfter w:val="1"/>
          <w:wAfter w:w="106" w:type="dxa"/>
          <w:cantSplit/>
          <w:trHeight w:val="1970"/>
          <w:jc w:val="center"/>
        </w:trPr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34"/>
              </w:rPr>
            </w:pPr>
            <w:r>
              <w:rPr>
                <w:rStyle w:val="FontStyle34"/>
                <w:lang w:eastAsia="en-US"/>
              </w:rPr>
              <w:t>7</w:t>
            </w:r>
          </w:p>
        </w:tc>
        <w:tc>
          <w:tcPr>
            <w:tcW w:w="4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 w:rsidP="0017658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Комбайн кормоуборочный 2013 </w:t>
            </w:r>
            <w:proofErr w:type="spellStart"/>
            <w:r>
              <w:rPr>
                <w:sz w:val="20"/>
                <w:szCs w:val="20"/>
                <w:lang w:eastAsia="en-US"/>
              </w:rPr>
              <w:t>г.в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., заводской номер 10080, цвет красный, гос. знак 5143 АК 28, </w:t>
            </w:r>
            <w:proofErr w:type="spellStart"/>
            <w:r>
              <w:rPr>
                <w:sz w:val="20"/>
                <w:szCs w:val="20"/>
                <w:lang w:eastAsia="en-US"/>
              </w:rPr>
              <w:t>мощн</w:t>
            </w:r>
            <w:proofErr w:type="gramStart"/>
            <w:r>
              <w:rPr>
                <w:sz w:val="20"/>
                <w:szCs w:val="20"/>
                <w:lang w:eastAsia="en-US"/>
              </w:rPr>
              <w:t>.д</w:t>
            </w:r>
            <w:proofErr w:type="gramEnd"/>
            <w:r>
              <w:rPr>
                <w:sz w:val="20"/>
                <w:szCs w:val="20"/>
                <w:lang w:eastAsia="en-US"/>
              </w:rPr>
              <w:t>виг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., </w:t>
            </w:r>
            <w:proofErr w:type="spellStart"/>
            <w:r>
              <w:rPr>
                <w:sz w:val="20"/>
                <w:szCs w:val="20"/>
                <w:lang w:eastAsia="en-US"/>
              </w:rPr>
              <w:t>кВТ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>
              <w:rPr>
                <w:sz w:val="20"/>
                <w:szCs w:val="20"/>
                <w:lang w:eastAsia="en-US"/>
              </w:rPr>
              <w:t>л.с</w:t>
            </w:r>
            <w:proofErr w:type="spellEnd"/>
            <w:r>
              <w:rPr>
                <w:sz w:val="20"/>
                <w:szCs w:val="20"/>
                <w:lang w:eastAsia="en-US"/>
              </w:rPr>
              <w:t>.) 300 (448,67). Ключи и документы не представлены. Ограничение (обременение): запрещение регистрации. Имущество принадлежит ООО «Агросевер-3».</w:t>
            </w:r>
          </w:p>
          <w:p w:rsidR="0017658F" w:rsidRDefault="0017658F" w:rsidP="0017658F">
            <w:pPr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Взыскатель: реестр взыскателей</w:t>
            </w:r>
            <w:r>
              <w:rPr>
                <w:b/>
                <w:i/>
                <w:sz w:val="20"/>
                <w:szCs w:val="20"/>
                <w:lang w:eastAsia="en-US"/>
              </w:rPr>
              <w:t xml:space="preserve"> </w:t>
            </w:r>
          </w:p>
          <w:p w:rsidR="0017658F" w:rsidRDefault="0017658F" w:rsidP="0017658F">
            <w:pPr>
              <w:jc w:val="center"/>
              <w:rPr>
                <w:rStyle w:val="FontStyle34"/>
              </w:rPr>
            </w:pPr>
            <w:r>
              <w:rPr>
                <w:b/>
                <w:i/>
                <w:sz w:val="20"/>
                <w:szCs w:val="20"/>
                <w:lang w:eastAsia="en-US"/>
              </w:rPr>
              <w:t>(фото объектов отсутствуют, для просмотра имущества связываться с судебными приставами-исполнителями по тел.84162599078)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>
            <w:pPr>
              <w:pStyle w:val="Style20"/>
              <w:widowControl/>
              <w:spacing w:line="240" w:lineRule="auto"/>
              <w:rPr>
                <w:rStyle w:val="FontStyle46"/>
              </w:rPr>
            </w:pPr>
            <w:r>
              <w:rPr>
                <w:sz w:val="20"/>
                <w:szCs w:val="20"/>
                <w:lang w:eastAsia="en-US"/>
              </w:rPr>
              <w:t xml:space="preserve">Амурская область, Шимановский р-он, </w:t>
            </w:r>
            <w:proofErr w:type="gramStart"/>
            <w:r>
              <w:rPr>
                <w:sz w:val="20"/>
                <w:szCs w:val="20"/>
                <w:lang w:eastAsia="en-US"/>
              </w:rPr>
              <w:t>с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. </w:t>
            </w:r>
            <w:proofErr w:type="gramStart"/>
            <w:r>
              <w:rPr>
                <w:sz w:val="20"/>
                <w:szCs w:val="20"/>
                <w:lang w:eastAsia="en-US"/>
              </w:rPr>
              <w:t>Новогеоргиевка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(территория животноводческого комплекса)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658F" w:rsidRDefault="0017658F">
            <w:pPr>
              <w:pStyle w:val="Style20"/>
              <w:widowControl/>
              <w:spacing w:line="240" w:lineRule="auto"/>
              <w:rPr>
                <w:rStyle w:val="FontStyle34"/>
              </w:rPr>
            </w:pPr>
            <w:r>
              <w:rPr>
                <w:rStyle w:val="FontStyle34"/>
                <w:lang w:eastAsia="en-US"/>
              </w:rPr>
              <w:t>8 866 758</w:t>
            </w:r>
          </w:p>
          <w:p w:rsidR="0017658F" w:rsidRDefault="0017658F">
            <w:pPr>
              <w:pStyle w:val="Style20"/>
              <w:widowControl/>
              <w:spacing w:line="240" w:lineRule="auto"/>
              <w:rPr>
                <w:rStyle w:val="FontStyle34"/>
                <w:b/>
                <w:sz w:val="18"/>
                <w:szCs w:val="18"/>
                <w:lang w:eastAsia="en-US"/>
              </w:rPr>
            </w:pPr>
            <w:r>
              <w:rPr>
                <w:rStyle w:val="FontStyle34"/>
                <w:b/>
                <w:sz w:val="18"/>
                <w:szCs w:val="18"/>
                <w:lang w:eastAsia="en-US"/>
              </w:rPr>
              <w:t>с учетом НДС</w:t>
            </w:r>
          </w:p>
          <w:p w:rsidR="0017658F" w:rsidRDefault="0017658F">
            <w:pPr>
              <w:pStyle w:val="Style20"/>
              <w:widowControl/>
              <w:spacing w:line="240" w:lineRule="auto"/>
              <w:rPr>
                <w:rStyle w:val="FontStyle34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50%</w:t>
            </w:r>
          </w:p>
          <w:p w:rsidR="0017658F" w:rsidRDefault="0017658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17658F">
              <w:rPr>
                <w:sz w:val="20"/>
                <w:szCs w:val="20"/>
                <w:lang w:eastAsia="en-US"/>
              </w:rPr>
              <w:t>4</w:t>
            </w:r>
            <w:r>
              <w:rPr>
                <w:sz w:val="20"/>
                <w:szCs w:val="20"/>
                <w:lang w:eastAsia="en-US"/>
              </w:rPr>
              <w:t> </w:t>
            </w:r>
            <w:r w:rsidRPr="0017658F">
              <w:rPr>
                <w:sz w:val="20"/>
                <w:szCs w:val="20"/>
                <w:lang w:eastAsia="en-US"/>
              </w:rPr>
              <w:t>433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17658F">
              <w:rPr>
                <w:sz w:val="20"/>
                <w:szCs w:val="20"/>
                <w:lang w:eastAsia="en-US"/>
              </w:rPr>
              <w:t>379</w:t>
            </w:r>
          </w:p>
        </w:tc>
        <w:tc>
          <w:tcPr>
            <w:tcW w:w="3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658F" w:rsidRDefault="0017658F">
            <w:pPr>
              <w:pStyle w:val="Style20"/>
              <w:widowControl/>
              <w:spacing w:line="24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Постановление судебного пристава-исполнителя  ОСП по Шимановскому району УФССП России по Амурской области о передаче арестованного имущества на торги от 13.10.2022 (уведомление УФССП России по Амурской области от 17.10.2022 № 482)</w:t>
            </w:r>
          </w:p>
          <w:p w:rsidR="0017658F" w:rsidRDefault="0017658F">
            <w:pPr>
              <w:pStyle w:val="Style20"/>
              <w:widowControl/>
              <w:spacing w:line="240" w:lineRule="auto"/>
              <w:rPr>
                <w:rStyle w:val="FontStyle34"/>
              </w:rPr>
            </w:pPr>
            <w:r w:rsidRPr="0017658F">
              <w:rPr>
                <w:rStyle w:val="FontStyle34"/>
              </w:rPr>
              <w:t xml:space="preserve">Постановление судебного пристава ОСП по Шимановскому району УФССП России по Амурской области о снижении цены переданного на реализацию имущества на 15 % от </w:t>
            </w:r>
            <w:r>
              <w:rPr>
                <w:rStyle w:val="FontStyle34"/>
              </w:rPr>
              <w:t>26.12</w:t>
            </w:r>
            <w:r w:rsidRPr="0017658F">
              <w:rPr>
                <w:rStyle w:val="FontStyle34"/>
              </w:rPr>
              <w:t>.2022</w:t>
            </w:r>
          </w:p>
          <w:p w:rsidR="0017658F" w:rsidRDefault="0017658F">
            <w:pPr>
              <w:spacing w:line="276" w:lineRule="auto"/>
              <w:jc w:val="right"/>
            </w:pPr>
          </w:p>
        </w:tc>
      </w:tr>
      <w:tr w:rsidR="0017658F" w:rsidTr="0017658F">
        <w:tblPrEx>
          <w:tblLook w:val="04A0" w:firstRow="1" w:lastRow="0" w:firstColumn="1" w:lastColumn="0" w:noHBand="0" w:noVBand="1"/>
        </w:tblPrEx>
        <w:trPr>
          <w:gridAfter w:val="1"/>
          <w:wAfter w:w="106" w:type="dxa"/>
          <w:cantSplit/>
          <w:trHeight w:val="1970"/>
          <w:jc w:val="center"/>
        </w:trPr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34"/>
              </w:rPr>
            </w:pPr>
            <w:r>
              <w:rPr>
                <w:rStyle w:val="FontStyle34"/>
              </w:rPr>
              <w:t>8</w:t>
            </w:r>
          </w:p>
        </w:tc>
        <w:tc>
          <w:tcPr>
            <w:tcW w:w="4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 w:rsidP="0017658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Комбайн зерноуборочный, самоходный, КЗС-812С «Амур-</w:t>
            </w:r>
            <w:proofErr w:type="spellStart"/>
            <w:r>
              <w:rPr>
                <w:sz w:val="20"/>
                <w:szCs w:val="20"/>
                <w:lang w:eastAsia="en-US"/>
              </w:rPr>
              <w:t>палесе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» 2014 </w:t>
            </w:r>
            <w:proofErr w:type="spellStart"/>
            <w:r>
              <w:rPr>
                <w:sz w:val="20"/>
                <w:szCs w:val="20"/>
                <w:lang w:eastAsia="en-US"/>
              </w:rPr>
              <w:t>г.в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., заводской номер 255, цвет красный, вид движения – гусеничный, гос. знак 7809 АК 28, </w:t>
            </w:r>
            <w:proofErr w:type="spellStart"/>
            <w:r>
              <w:rPr>
                <w:sz w:val="20"/>
                <w:szCs w:val="20"/>
                <w:lang w:eastAsia="en-US"/>
              </w:rPr>
              <w:t>мощн</w:t>
            </w:r>
            <w:proofErr w:type="gramStart"/>
            <w:r>
              <w:rPr>
                <w:sz w:val="20"/>
                <w:szCs w:val="20"/>
                <w:lang w:eastAsia="en-US"/>
              </w:rPr>
              <w:t>.д</w:t>
            </w:r>
            <w:proofErr w:type="gramEnd"/>
            <w:r>
              <w:rPr>
                <w:sz w:val="20"/>
                <w:szCs w:val="20"/>
                <w:lang w:eastAsia="en-US"/>
              </w:rPr>
              <w:t>виг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., </w:t>
            </w:r>
            <w:proofErr w:type="spellStart"/>
            <w:r>
              <w:rPr>
                <w:sz w:val="20"/>
                <w:szCs w:val="20"/>
                <w:lang w:eastAsia="en-US"/>
              </w:rPr>
              <w:t>кВТ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>
              <w:rPr>
                <w:sz w:val="20"/>
                <w:szCs w:val="20"/>
                <w:lang w:eastAsia="en-US"/>
              </w:rPr>
              <w:t>л.с</w:t>
            </w:r>
            <w:proofErr w:type="spellEnd"/>
            <w:r>
              <w:rPr>
                <w:sz w:val="20"/>
                <w:szCs w:val="20"/>
                <w:lang w:eastAsia="en-US"/>
              </w:rPr>
              <w:t>.) 154,40 (209,82). Ключи и документы не представлены. Ограничение (обременение): запрещение регистрации. Имущество принадлежит ООО «Агросевер-3».</w:t>
            </w:r>
          </w:p>
          <w:p w:rsidR="0017658F" w:rsidRDefault="0017658F" w:rsidP="0017658F">
            <w:pPr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Взыскатель: реестр взыскателей</w:t>
            </w:r>
            <w:r>
              <w:rPr>
                <w:b/>
                <w:i/>
                <w:sz w:val="20"/>
                <w:szCs w:val="20"/>
                <w:lang w:eastAsia="en-US"/>
              </w:rPr>
              <w:t xml:space="preserve"> </w:t>
            </w:r>
          </w:p>
          <w:p w:rsidR="0017658F" w:rsidRDefault="0017658F" w:rsidP="0017658F">
            <w:pPr>
              <w:jc w:val="center"/>
              <w:rPr>
                <w:rStyle w:val="FontStyle34"/>
              </w:rPr>
            </w:pPr>
            <w:r>
              <w:rPr>
                <w:b/>
                <w:i/>
                <w:sz w:val="20"/>
                <w:szCs w:val="20"/>
                <w:lang w:eastAsia="en-US"/>
              </w:rPr>
              <w:t>(фото объектов отсутствуют, для просмотра имущества связываться с судебными приставами-исполнителями по тел.84162599078)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>
            <w:pPr>
              <w:pStyle w:val="Style20"/>
              <w:widowControl/>
              <w:spacing w:line="240" w:lineRule="auto"/>
              <w:rPr>
                <w:rStyle w:val="FontStyle46"/>
              </w:rPr>
            </w:pPr>
            <w:r>
              <w:rPr>
                <w:sz w:val="20"/>
                <w:szCs w:val="20"/>
                <w:lang w:eastAsia="en-US"/>
              </w:rPr>
              <w:t xml:space="preserve">Амурская область, Шимановский р-он, </w:t>
            </w:r>
            <w:proofErr w:type="gramStart"/>
            <w:r>
              <w:rPr>
                <w:sz w:val="20"/>
                <w:szCs w:val="20"/>
                <w:lang w:eastAsia="en-US"/>
              </w:rPr>
              <w:t>с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. </w:t>
            </w:r>
            <w:proofErr w:type="gramStart"/>
            <w:r>
              <w:rPr>
                <w:sz w:val="20"/>
                <w:szCs w:val="20"/>
                <w:lang w:eastAsia="en-US"/>
              </w:rPr>
              <w:t>Новогеоргиевка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(территория животноводческого комплекса)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>
            <w:pPr>
              <w:pStyle w:val="Style20"/>
              <w:widowControl/>
              <w:spacing w:line="240" w:lineRule="auto"/>
              <w:rPr>
                <w:rStyle w:val="FontStyle34"/>
                <w:lang w:eastAsia="en-US"/>
              </w:rPr>
            </w:pPr>
            <w:r w:rsidRPr="0017658F">
              <w:rPr>
                <w:rStyle w:val="FontStyle34"/>
                <w:lang w:eastAsia="en-US"/>
              </w:rPr>
              <w:t>5 691</w:t>
            </w:r>
            <w:r>
              <w:rPr>
                <w:rStyle w:val="FontStyle34"/>
                <w:lang w:eastAsia="en-US"/>
              </w:rPr>
              <w:t> </w:t>
            </w:r>
            <w:r w:rsidRPr="0017658F">
              <w:rPr>
                <w:rStyle w:val="FontStyle34"/>
                <w:lang w:eastAsia="en-US"/>
              </w:rPr>
              <w:t>600</w:t>
            </w:r>
          </w:p>
          <w:p w:rsidR="0017658F" w:rsidRDefault="0017658F">
            <w:pPr>
              <w:pStyle w:val="Style20"/>
              <w:widowControl/>
              <w:spacing w:line="240" w:lineRule="auto"/>
              <w:rPr>
                <w:rStyle w:val="FontStyle34"/>
                <w:lang w:eastAsia="en-US"/>
              </w:rPr>
            </w:pPr>
            <w:r>
              <w:rPr>
                <w:rStyle w:val="FontStyle34"/>
                <w:b/>
                <w:sz w:val="18"/>
                <w:szCs w:val="18"/>
                <w:lang w:eastAsia="en-US"/>
              </w:rPr>
              <w:t>с учетом НДС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50%</w:t>
            </w:r>
          </w:p>
          <w:p w:rsidR="0017658F" w:rsidRDefault="0017658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17658F">
              <w:rPr>
                <w:sz w:val="20"/>
                <w:szCs w:val="20"/>
                <w:lang w:eastAsia="en-US"/>
              </w:rPr>
              <w:t>2</w:t>
            </w:r>
            <w:r>
              <w:rPr>
                <w:sz w:val="20"/>
                <w:szCs w:val="20"/>
                <w:lang w:eastAsia="en-US"/>
              </w:rPr>
              <w:t> </w:t>
            </w:r>
            <w:r w:rsidRPr="0017658F">
              <w:rPr>
                <w:sz w:val="20"/>
                <w:szCs w:val="20"/>
                <w:lang w:eastAsia="en-US"/>
              </w:rPr>
              <w:t>845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17658F">
              <w:rPr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3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658F" w:rsidRDefault="0017658F">
            <w:pPr>
              <w:pStyle w:val="Style20"/>
              <w:widowControl/>
              <w:spacing w:line="240" w:lineRule="auto"/>
              <w:rPr>
                <w:rStyle w:val="FontStyle34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Постановление судебного пристава-исполнителя  ОСП по Шимановскому району УФССП России по Амурской области о передаче арестованного имущества на торги от 13.10.2022 (уведомление УФССП России по Амурской области от 17.10.2022 № 483)</w:t>
            </w:r>
            <w:r w:rsidRPr="0017658F">
              <w:rPr>
                <w:rStyle w:val="FontStyle34"/>
              </w:rPr>
              <w:t xml:space="preserve"> Постановление судебного пристава ОСП по Шимановскому району УФССП России по Амурской области о снижении цены переданного на реализацию имущества на 15 % от </w:t>
            </w:r>
            <w:r>
              <w:rPr>
                <w:rStyle w:val="FontStyle34"/>
              </w:rPr>
              <w:t>26.12</w:t>
            </w:r>
            <w:r w:rsidRPr="0017658F">
              <w:rPr>
                <w:rStyle w:val="FontStyle34"/>
              </w:rPr>
              <w:t>.2022</w:t>
            </w:r>
            <w:proofErr w:type="gramEnd"/>
          </w:p>
          <w:p w:rsidR="0017658F" w:rsidRDefault="0017658F">
            <w:pPr>
              <w:spacing w:line="276" w:lineRule="auto"/>
              <w:jc w:val="right"/>
            </w:pPr>
          </w:p>
        </w:tc>
      </w:tr>
      <w:tr w:rsidR="0017658F" w:rsidTr="0017658F">
        <w:tblPrEx>
          <w:tblLook w:val="04A0" w:firstRow="1" w:lastRow="0" w:firstColumn="1" w:lastColumn="0" w:noHBand="0" w:noVBand="1"/>
        </w:tblPrEx>
        <w:trPr>
          <w:gridAfter w:val="1"/>
          <w:wAfter w:w="106" w:type="dxa"/>
          <w:cantSplit/>
          <w:trHeight w:val="1970"/>
          <w:jc w:val="center"/>
        </w:trPr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34"/>
              </w:rPr>
            </w:pPr>
            <w:r>
              <w:rPr>
                <w:rStyle w:val="FontStyle34"/>
              </w:rPr>
              <w:lastRenderedPageBreak/>
              <w:t>9</w:t>
            </w:r>
          </w:p>
        </w:tc>
        <w:tc>
          <w:tcPr>
            <w:tcW w:w="4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 w:rsidP="0017658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Борона «Победа» БЗГТ-19 в полной комплектации в рабочем состоянии, заводской номер 523, 2015 </w:t>
            </w:r>
            <w:proofErr w:type="spellStart"/>
            <w:r>
              <w:rPr>
                <w:sz w:val="20"/>
                <w:szCs w:val="20"/>
                <w:lang w:eastAsia="en-US"/>
              </w:rPr>
              <w:t>г.в</w:t>
            </w:r>
            <w:proofErr w:type="spellEnd"/>
            <w:r>
              <w:rPr>
                <w:sz w:val="20"/>
                <w:szCs w:val="20"/>
                <w:lang w:eastAsia="en-US"/>
              </w:rPr>
              <w:t>. Документы не представлены. Ограничение (обременение): запрещение регистрации. Имущество принадлежит ООО «Агросевер-3».</w:t>
            </w:r>
          </w:p>
          <w:p w:rsidR="0017658F" w:rsidRDefault="0017658F" w:rsidP="0017658F">
            <w:pPr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Взыскатель: реестр взыскателей</w:t>
            </w:r>
            <w:r>
              <w:rPr>
                <w:b/>
                <w:i/>
                <w:sz w:val="20"/>
                <w:szCs w:val="20"/>
                <w:lang w:eastAsia="en-US"/>
              </w:rPr>
              <w:t xml:space="preserve"> </w:t>
            </w:r>
          </w:p>
          <w:p w:rsidR="0017658F" w:rsidRDefault="0017658F" w:rsidP="0017658F">
            <w:pPr>
              <w:jc w:val="center"/>
              <w:rPr>
                <w:rStyle w:val="FontStyle34"/>
              </w:rPr>
            </w:pPr>
            <w:r>
              <w:rPr>
                <w:b/>
                <w:i/>
                <w:sz w:val="20"/>
                <w:szCs w:val="20"/>
                <w:lang w:eastAsia="en-US"/>
              </w:rPr>
              <w:t>(фото объектов отсутствуют, для просмотра имущества связываться с судебными приставами-исполнителями по тел.84162599078)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>
            <w:pPr>
              <w:pStyle w:val="Style20"/>
              <w:widowControl/>
              <w:spacing w:line="240" w:lineRule="auto"/>
              <w:rPr>
                <w:rStyle w:val="FontStyle46"/>
              </w:rPr>
            </w:pPr>
            <w:r>
              <w:rPr>
                <w:sz w:val="20"/>
                <w:szCs w:val="20"/>
                <w:lang w:eastAsia="en-US"/>
              </w:rPr>
              <w:t xml:space="preserve">Амурская область, Шимановский р-он, </w:t>
            </w:r>
            <w:proofErr w:type="gramStart"/>
            <w:r>
              <w:rPr>
                <w:sz w:val="20"/>
                <w:szCs w:val="20"/>
                <w:lang w:eastAsia="en-US"/>
              </w:rPr>
              <w:t>с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. </w:t>
            </w:r>
            <w:proofErr w:type="gramStart"/>
            <w:r>
              <w:rPr>
                <w:sz w:val="20"/>
                <w:szCs w:val="20"/>
                <w:lang w:eastAsia="en-US"/>
              </w:rPr>
              <w:t>Новогеоргиевка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(территория животноводческого комплекса)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E5907" w:rsidRDefault="002E5907">
            <w:pPr>
              <w:pStyle w:val="Style20"/>
              <w:widowControl/>
              <w:spacing w:line="240" w:lineRule="auto"/>
              <w:rPr>
                <w:rStyle w:val="FontStyle34"/>
                <w:lang w:eastAsia="en-US"/>
              </w:rPr>
            </w:pPr>
            <w:r>
              <w:rPr>
                <w:rStyle w:val="FontStyle34"/>
                <w:lang w:eastAsia="en-US"/>
              </w:rPr>
              <w:t>769 080</w:t>
            </w:r>
          </w:p>
          <w:p w:rsidR="0017658F" w:rsidRDefault="0017658F">
            <w:pPr>
              <w:pStyle w:val="Style20"/>
              <w:widowControl/>
              <w:spacing w:line="240" w:lineRule="auto"/>
            </w:pPr>
            <w:r>
              <w:rPr>
                <w:rStyle w:val="FontStyle34"/>
                <w:b/>
                <w:sz w:val="18"/>
                <w:szCs w:val="18"/>
                <w:lang w:eastAsia="en-US"/>
              </w:rPr>
              <w:t>с учетом НДС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50%</w:t>
            </w:r>
          </w:p>
          <w:p w:rsidR="0017658F" w:rsidRDefault="002E590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E5907">
              <w:rPr>
                <w:sz w:val="20"/>
                <w:szCs w:val="20"/>
                <w:lang w:eastAsia="en-US"/>
              </w:rPr>
              <w:t>384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2E5907">
              <w:rPr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3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658F" w:rsidRDefault="0017658F">
            <w:pPr>
              <w:pStyle w:val="Style20"/>
              <w:widowControl/>
              <w:spacing w:line="24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Постановление судебного пристава-исполнителя  ОСП по Шимановскому району УФССП России по Амурской области о передаче арестованного имущества на торги от 08.10.2022 (уведомление УФССП России по Амурской области от 12.10.2022 № 476)</w:t>
            </w:r>
          </w:p>
          <w:p w:rsidR="0017658F" w:rsidRDefault="0017658F">
            <w:pPr>
              <w:pStyle w:val="Style20"/>
              <w:widowControl/>
              <w:spacing w:line="240" w:lineRule="auto"/>
              <w:rPr>
                <w:rStyle w:val="FontStyle34"/>
              </w:rPr>
            </w:pPr>
            <w:r w:rsidRPr="0017658F">
              <w:rPr>
                <w:rStyle w:val="FontStyle34"/>
              </w:rPr>
              <w:t xml:space="preserve">Постановление судебного пристава ОСП по Шимановскому району УФССП России по Амурской области о снижении цены переданного на реализацию имущества на 15 % от </w:t>
            </w:r>
            <w:r>
              <w:rPr>
                <w:rStyle w:val="FontStyle34"/>
              </w:rPr>
              <w:t>26.12</w:t>
            </w:r>
            <w:r w:rsidRPr="0017658F">
              <w:rPr>
                <w:rStyle w:val="FontStyle34"/>
              </w:rPr>
              <w:t>.2022</w:t>
            </w:r>
          </w:p>
          <w:p w:rsidR="0017658F" w:rsidRDefault="0017658F">
            <w:pPr>
              <w:spacing w:line="276" w:lineRule="auto"/>
              <w:jc w:val="right"/>
            </w:pPr>
          </w:p>
        </w:tc>
      </w:tr>
      <w:tr w:rsidR="0017658F" w:rsidTr="0017658F">
        <w:tblPrEx>
          <w:tblLook w:val="04A0" w:firstRow="1" w:lastRow="0" w:firstColumn="1" w:lastColumn="0" w:noHBand="0" w:noVBand="1"/>
        </w:tblPrEx>
        <w:trPr>
          <w:gridAfter w:val="1"/>
          <w:wAfter w:w="106" w:type="dxa"/>
          <w:cantSplit/>
          <w:trHeight w:val="1970"/>
          <w:jc w:val="center"/>
        </w:trPr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 w:rsidP="0017658F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34"/>
              </w:rPr>
            </w:pPr>
            <w:r>
              <w:rPr>
                <w:rStyle w:val="FontStyle34"/>
                <w:lang w:eastAsia="en-US"/>
              </w:rPr>
              <w:t>10</w:t>
            </w:r>
          </w:p>
        </w:tc>
        <w:tc>
          <w:tcPr>
            <w:tcW w:w="4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 w:rsidP="0017658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Трактор «</w:t>
            </w:r>
            <w:proofErr w:type="spellStart"/>
            <w:r>
              <w:rPr>
                <w:sz w:val="20"/>
                <w:szCs w:val="20"/>
                <w:lang w:eastAsia="en-US"/>
              </w:rPr>
              <w:t>Беларус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» 1221,2, заводской номер 003, цвет синий, гос. знак 5126 АК 28, </w:t>
            </w:r>
            <w:proofErr w:type="spellStart"/>
            <w:r>
              <w:rPr>
                <w:sz w:val="20"/>
                <w:szCs w:val="20"/>
                <w:lang w:eastAsia="en-US"/>
              </w:rPr>
              <w:t>мощн</w:t>
            </w:r>
            <w:proofErr w:type="gramStart"/>
            <w:r>
              <w:rPr>
                <w:sz w:val="20"/>
                <w:szCs w:val="20"/>
                <w:lang w:eastAsia="en-US"/>
              </w:rPr>
              <w:t>.д</w:t>
            </w:r>
            <w:proofErr w:type="gramEnd"/>
            <w:r>
              <w:rPr>
                <w:sz w:val="20"/>
                <w:szCs w:val="20"/>
                <w:lang w:eastAsia="en-US"/>
              </w:rPr>
              <w:t>виг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кВТ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>
              <w:rPr>
                <w:sz w:val="20"/>
                <w:szCs w:val="20"/>
                <w:lang w:eastAsia="en-US"/>
              </w:rPr>
              <w:t>л.с</w:t>
            </w:r>
            <w:proofErr w:type="spellEnd"/>
            <w:r>
              <w:rPr>
                <w:sz w:val="20"/>
                <w:szCs w:val="20"/>
                <w:lang w:eastAsia="en-US"/>
              </w:rPr>
              <w:t>): 96 (130,52)</w:t>
            </w:r>
            <w:r>
              <w:rPr>
                <w:rStyle w:val="FontStyle34"/>
                <w:lang w:eastAsia="en-US"/>
              </w:rPr>
              <w:t>. Ключи и документы не представлены. Ограничение (обременение): запрещение регистрации. Имущество принадлежит ООО «Агросевер-3».</w:t>
            </w:r>
          </w:p>
          <w:p w:rsidR="0017658F" w:rsidRDefault="0017658F" w:rsidP="0017658F">
            <w:pPr>
              <w:jc w:val="center"/>
              <w:rPr>
                <w:rStyle w:val="FontStyle46"/>
                <w:b/>
                <w:i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FontStyle34"/>
                <w:lang w:eastAsia="en-US"/>
              </w:rPr>
              <w:t>Взыскатель: реестр взыскателей</w:t>
            </w:r>
            <w:r>
              <w:rPr>
                <w:rStyle w:val="FontStyle46"/>
                <w:b/>
                <w:i/>
                <w:lang w:eastAsia="en-US"/>
              </w:rPr>
              <w:t xml:space="preserve"> </w:t>
            </w:r>
          </w:p>
          <w:p w:rsidR="0017658F" w:rsidRDefault="0017658F" w:rsidP="0017658F">
            <w:pPr>
              <w:jc w:val="center"/>
              <w:rPr>
                <w:rStyle w:val="FontStyle46"/>
                <w:lang w:eastAsia="en-US"/>
              </w:rPr>
            </w:pPr>
            <w:r>
              <w:rPr>
                <w:rStyle w:val="FontStyle46"/>
                <w:b/>
                <w:i/>
                <w:lang w:eastAsia="en-US"/>
              </w:rPr>
              <w:t>(фото объектов отсутствуют, для просмотра имущества связываться с судебными приставами-исполнителями по тел.84162599078)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>
            <w:pPr>
              <w:pStyle w:val="Style20"/>
              <w:widowControl/>
              <w:spacing w:line="240" w:lineRule="auto"/>
              <w:rPr>
                <w:rStyle w:val="FontStyle46"/>
              </w:rPr>
            </w:pPr>
            <w:r>
              <w:rPr>
                <w:rStyle w:val="FontStyle46"/>
                <w:lang w:eastAsia="en-US"/>
              </w:rPr>
              <w:t xml:space="preserve">Амурская область, Шимановский р-он, </w:t>
            </w:r>
            <w:proofErr w:type="gramStart"/>
            <w:r>
              <w:rPr>
                <w:rStyle w:val="FontStyle46"/>
                <w:lang w:eastAsia="en-US"/>
              </w:rPr>
              <w:t>с</w:t>
            </w:r>
            <w:proofErr w:type="gramEnd"/>
            <w:r>
              <w:rPr>
                <w:rStyle w:val="FontStyle46"/>
                <w:lang w:eastAsia="en-US"/>
              </w:rPr>
              <w:t>. Новогеоргиевка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E5907" w:rsidRDefault="002E5907">
            <w:pPr>
              <w:pStyle w:val="Style20"/>
              <w:widowControl/>
              <w:spacing w:line="24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1 856 400</w:t>
            </w:r>
          </w:p>
          <w:p w:rsidR="0017658F" w:rsidRDefault="0017658F">
            <w:pPr>
              <w:pStyle w:val="Style20"/>
              <w:widowControl/>
              <w:spacing w:line="240" w:lineRule="auto"/>
              <w:rPr>
                <w:rStyle w:val="FontStyle34"/>
                <w:b/>
                <w:i/>
              </w:rPr>
            </w:pPr>
            <w:r>
              <w:rPr>
                <w:rStyle w:val="FontStyle34"/>
                <w:b/>
                <w:sz w:val="18"/>
                <w:szCs w:val="18"/>
                <w:lang w:eastAsia="en-US"/>
              </w:rPr>
              <w:t>с учетом НДС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50%</w:t>
            </w:r>
          </w:p>
          <w:p w:rsidR="0017658F" w:rsidRDefault="002E590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E5907">
              <w:rPr>
                <w:sz w:val="20"/>
                <w:szCs w:val="20"/>
                <w:lang w:eastAsia="en-US"/>
              </w:rPr>
              <w:t>928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2E5907">
              <w:rPr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3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58F" w:rsidRDefault="0017658F">
            <w:pPr>
              <w:pStyle w:val="Style20"/>
              <w:widowControl/>
              <w:spacing w:line="240" w:lineRule="auto"/>
              <w:rPr>
                <w:rStyle w:val="FontStyle34"/>
                <w:lang w:eastAsia="en-US"/>
              </w:rPr>
            </w:pPr>
            <w:r>
              <w:rPr>
                <w:rStyle w:val="FontStyle34"/>
                <w:lang w:eastAsia="en-US"/>
              </w:rPr>
              <w:t>Постановление судебного пристава-исполнителя  ОСП по Шимановскому району УФССП России по Амурской области о передаче арестованного имущества на торги от 16.10.2022 (уведомление УФССП России по Амурской области от 19.10.2022 № 488)</w:t>
            </w:r>
          </w:p>
          <w:p w:rsidR="0017658F" w:rsidRDefault="0017658F">
            <w:pPr>
              <w:pStyle w:val="Style20"/>
              <w:widowControl/>
              <w:spacing w:line="240" w:lineRule="auto"/>
              <w:rPr>
                <w:rStyle w:val="FontStyle34"/>
              </w:rPr>
            </w:pPr>
            <w:r w:rsidRPr="0017658F">
              <w:rPr>
                <w:rStyle w:val="FontStyle34"/>
              </w:rPr>
              <w:t xml:space="preserve">Постановление судебного пристава ОСП по Шимановскому району УФССП России по Амурской области о снижении цены переданного на реализацию имущества на 15 % от </w:t>
            </w:r>
            <w:r>
              <w:rPr>
                <w:rStyle w:val="FontStyle34"/>
              </w:rPr>
              <w:t>26.12</w:t>
            </w:r>
            <w:r w:rsidRPr="0017658F">
              <w:rPr>
                <w:rStyle w:val="FontStyle34"/>
              </w:rPr>
              <w:t>.2022</w:t>
            </w:r>
          </w:p>
        </w:tc>
      </w:tr>
      <w:tr w:rsidR="0017658F" w:rsidTr="0017658F">
        <w:tblPrEx>
          <w:tblLook w:val="04A0" w:firstRow="1" w:lastRow="0" w:firstColumn="1" w:lastColumn="0" w:noHBand="0" w:noVBand="1"/>
        </w:tblPrEx>
        <w:trPr>
          <w:gridAfter w:val="1"/>
          <w:wAfter w:w="106" w:type="dxa"/>
          <w:cantSplit/>
          <w:trHeight w:val="1970"/>
          <w:jc w:val="center"/>
        </w:trPr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7658F" w:rsidRDefault="0017658F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34"/>
              </w:rPr>
            </w:pPr>
            <w:r>
              <w:rPr>
                <w:rStyle w:val="FontStyle34"/>
              </w:rPr>
              <w:t>11</w:t>
            </w:r>
          </w:p>
        </w:tc>
        <w:tc>
          <w:tcPr>
            <w:tcW w:w="45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7658F" w:rsidRDefault="0017658F" w:rsidP="0017658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Автомобиль МАЗ-5550В5-480-021, 2013 </w:t>
            </w:r>
            <w:proofErr w:type="spellStart"/>
            <w:r>
              <w:rPr>
                <w:sz w:val="20"/>
                <w:szCs w:val="20"/>
                <w:lang w:eastAsia="en-US"/>
              </w:rPr>
              <w:t>г.в</w:t>
            </w:r>
            <w:proofErr w:type="spellEnd"/>
            <w:r>
              <w:rPr>
                <w:sz w:val="20"/>
                <w:szCs w:val="20"/>
                <w:lang w:eastAsia="en-US"/>
              </w:rPr>
              <w:t>., цвет белый,  гос. знак Е538НК28, двигатель № С0000984</w:t>
            </w:r>
            <w:r>
              <w:rPr>
                <w:rStyle w:val="FontStyle34"/>
                <w:lang w:eastAsia="en-US"/>
              </w:rPr>
              <w:t>. Ключи и документы не представлены. Ограничение (обременение): запрещение регистрации. Имущество принадлежит ООО «Агросевер-3».</w:t>
            </w:r>
          </w:p>
          <w:p w:rsidR="0017658F" w:rsidRDefault="0017658F" w:rsidP="0017658F">
            <w:pPr>
              <w:jc w:val="center"/>
              <w:rPr>
                <w:rStyle w:val="FontStyle46"/>
                <w:b/>
                <w:i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FontStyle34"/>
                <w:lang w:eastAsia="en-US"/>
              </w:rPr>
              <w:t>Взыскатель: реестр взыскателей</w:t>
            </w:r>
            <w:r>
              <w:rPr>
                <w:rStyle w:val="FontStyle46"/>
                <w:b/>
                <w:i/>
                <w:lang w:eastAsia="en-US"/>
              </w:rPr>
              <w:t xml:space="preserve"> </w:t>
            </w:r>
          </w:p>
          <w:p w:rsidR="0017658F" w:rsidRDefault="0017658F" w:rsidP="0017658F">
            <w:pPr>
              <w:jc w:val="center"/>
              <w:rPr>
                <w:rStyle w:val="FontStyle46"/>
                <w:lang w:eastAsia="en-US"/>
              </w:rPr>
            </w:pPr>
            <w:r>
              <w:rPr>
                <w:rStyle w:val="FontStyle46"/>
                <w:b/>
                <w:i/>
                <w:lang w:eastAsia="en-US"/>
              </w:rPr>
              <w:t>(фото объектов отсутствуют, для просмотра имущества связываться с судебными приставами-исполнителями по тел.84162599078)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7658F" w:rsidRDefault="0017658F">
            <w:pPr>
              <w:pStyle w:val="Style20"/>
              <w:widowControl/>
              <w:spacing w:line="240" w:lineRule="auto"/>
              <w:rPr>
                <w:rStyle w:val="FontStyle46"/>
              </w:rPr>
            </w:pPr>
            <w:r>
              <w:rPr>
                <w:rStyle w:val="FontStyle46"/>
                <w:lang w:eastAsia="en-US"/>
              </w:rPr>
              <w:t xml:space="preserve">Амурская область, Шимановский р-он, </w:t>
            </w:r>
            <w:proofErr w:type="gramStart"/>
            <w:r>
              <w:rPr>
                <w:rStyle w:val="FontStyle46"/>
                <w:lang w:eastAsia="en-US"/>
              </w:rPr>
              <w:t>с</w:t>
            </w:r>
            <w:proofErr w:type="gramEnd"/>
            <w:r>
              <w:rPr>
                <w:rStyle w:val="FontStyle46"/>
                <w:lang w:eastAsia="en-US"/>
              </w:rPr>
              <w:t>. Новогеоргиевка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E5907" w:rsidRDefault="002E5907">
            <w:pPr>
              <w:pStyle w:val="Style20"/>
              <w:widowControl/>
              <w:spacing w:line="24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1 480 734</w:t>
            </w:r>
          </w:p>
          <w:p w:rsidR="0017658F" w:rsidRDefault="0017658F">
            <w:pPr>
              <w:pStyle w:val="Style20"/>
              <w:widowControl/>
              <w:spacing w:line="240" w:lineRule="auto"/>
              <w:rPr>
                <w:rStyle w:val="FontStyle34"/>
                <w:b/>
                <w:i/>
              </w:rPr>
            </w:pPr>
            <w:r>
              <w:rPr>
                <w:rStyle w:val="FontStyle34"/>
                <w:b/>
                <w:sz w:val="18"/>
                <w:szCs w:val="18"/>
                <w:lang w:eastAsia="en-US"/>
              </w:rPr>
              <w:t>с учетом НДС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7658F" w:rsidRDefault="0017658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50%</w:t>
            </w:r>
          </w:p>
          <w:p w:rsidR="0017658F" w:rsidRDefault="002E590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E5907">
              <w:rPr>
                <w:sz w:val="20"/>
                <w:szCs w:val="20"/>
                <w:lang w:eastAsia="en-US"/>
              </w:rPr>
              <w:t>740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2E5907">
              <w:rPr>
                <w:sz w:val="20"/>
                <w:szCs w:val="20"/>
                <w:lang w:eastAsia="en-US"/>
              </w:rPr>
              <w:t>367</w:t>
            </w:r>
          </w:p>
        </w:tc>
        <w:tc>
          <w:tcPr>
            <w:tcW w:w="39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7658F" w:rsidRDefault="0017658F">
            <w:pPr>
              <w:pStyle w:val="Style20"/>
              <w:widowControl/>
              <w:spacing w:line="240" w:lineRule="auto"/>
              <w:rPr>
                <w:rStyle w:val="FontStyle34"/>
                <w:lang w:eastAsia="en-US"/>
              </w:rPr>
            </w:pPr>
            <w:r>
              <w:rPr>
                <w:rStyle w:val="FontStyle34"/>
                <w:lang w:eastAsia="en-US"/>
              </w:rPr>
              <w:t>Постановление судебного пристава-исполнителя  ОСП по Шимановскому району УФССП России по Амурской области о передаче арестованного имущества на торги от 18.10.2022 (уведомление УФССП России по Амурской области от 19.10.2022 № 487)</w:t>
            </w:r>
          </w:p>
          <w:p w:rsidR="0017658F" w:rsidRDefault="0017658F">
            <w:pPr>
              <w:pStyle w:val="Style20"/>
              <w:widowControl/>
              <w:spacing w:line="240" w:lineRule="auto"/>
              <w:rPr>
                <w:rStyle w:val="FontStyle34"/>
              </w:rPr>
            </w:pPr>
            <w:r w:rsidRPr="0017658F">
              <w:rPr>
                <w:rStyle w:val="FontStyle34"/>
              </w:rPr>
              <w:t xml:space="preserve">Постановление судебного пристава ОСП по Шимановскому району УФССП России по Амурской области о снижении цены переданного на реализацию имущества на 15 % от </w:t>
            </w:r>
            <w:r>
              <w:rPr>
                <w:rStyle w:val="FontStyle34"/>
              </w:rPr>
              <w:t>26.12</w:t>
            </w:r>
            <w:r w:rsidRPr="0017658F">
              <w:rPr>
                <w:rStyle w:val="FontStyle34"/>
              </w:rPr>
              <w:t>.2022</w:t>
            </w:r>
          </w:p>
        </w:tc>
      </w:tr>
    </w:tbl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iCs/>
        </w:rPr>
      </w:pPr>
      <w:r w:rsidRPr="00942998">
        <w:rPr>
          <w:iCs/>
        </w:rPr>
        <w:t>Данное информационное сообщение является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:rsidR="002330A8" w:rsidRPr="00942998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iCs/>
        </w:rPr>
      </w:pPr>
      <w:r w:rsidRPr="00942998">
        <w:rPr>
          <w:iCs/>
        </w:rPr>
        <w:t>Заявители обязаны внести задаток в необходимом размере до окончания приема заявок по реквизитам Электронной площадки «РТС-Тендер»:</w:t>
      </w:r>
    </w:p>
    <w:p w:rsidR="002330A8" w:rsidRPr="0094299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 w:rsidRPr="00942998">
        <w:t xml:space="preserve">Реквизиты: </w:t>
      </w:r>
    </w:p>
    <w:p w:rsidR="002330A8" w:rsidRPr="00DD510B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b/>
        </w:rPr>
      </w:pPr>
      <w:r w:rsidRPr="00DD510B">
        <w:rPr>
          <w:b/>
        </w:rPr>
        <w:t xml:space="preserve">Получатель ООО «РТС-тендер» </w:t>
      </w:r>
    </w:p>
    <w:p w:rsidR="002330A8" w:rsidRPr="00DD510B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b/>
        </w:rPr>
      </w:pPr>
      <w:r w:rsidRPr="00DD510B">
        <w:rPr>
          <w:b/>
        </w:rPr>
        <w:lastRenderedPageBreak/>
        <w:t xml:space="preserve">Наименование банка </w:t>
      </w:r>
      <w:r w:rsidRPr="009F050F">
        <w:rPr>
          <w:b/>
        </w:rPr>
        <w:t>Филиал «Корпоративный» ПАО «</w:t>
      </w:r>
      <w:proofErr w:type="spellStart"/>
      <w:r w:rsidRPr="009F050F">
        <w:rPr>
          <w:b/>
        </w:rPr>
        <w:t>Совкомбанк</w:t>
      </w:r>
      <w:proofErr w:type="spellEnd"/>
      <w:r w:rsidRPr="009F050F">
        <w:rPr>
          <w:b/>
        </w:rPr>
        <w:t>»</w:t>
      </w:r>
    </w:p>
    <w:p w:rsidR="002330A8" w:rsidRPr="00DD510B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b/>
        </w:rPr>
      </w:pPr>
      <w:r w:rsidRPr="00DD510B">
        <w:rPr>
          <w:b/>
        </w:rPr>
        <w:t xml:space="preserve">Расчетный счёт </w:t>
      </w:r>
      <w:r w:rsidRPr="009F050F">
        <w:rPr>
          <w:b/>
        </w:rPr>
        <w:t>40702810512030016362</w:t>
      </w:r>
    </w:p>
    <w:p w:rsidR="002330A8" w:rsidRPr="00DD510B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b/>
        </w:rPr>
      </w:pPr>
      <w:r w:rsidRPr="00DD510B">
        <w:rPr>
          <w:b/>
        </w:rPr>
        <w:t xml:space="preserve">Корр. счёт </w:t>
      </w:r>
      <w:r w:rsidRPr="009F050F">
        <w:rPr>
          <w:b/>
        </w:rPr>
        <w:t>30101810445250000360</w:t>
      </w:r>
      <w:r w:rsidRPr="00DD510B">
        <w:rPr>
          <w:b/>
        </w:rPr>
        <w:t xml:space="preserve"> </w:t>
      </w:r>
    </w:p>
    <w:p w:rsidR="002330A8" w:rsidRPr="00DD510B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b/>
        </w:rPr>
      </w:pPr>
      <w:r w:rsidRPr="00DD510B">
        <w:rPr>
          <w:b/>
        </w:rPr>
        <w:t xml:space="preserve">БИК </w:t>
      </w:r>
      <w:r w:rsidRPr="009F050F">
        <w:rPr>
          <w:b/>
        </w:rPr>
        <w:t>044525360</w:t>
      </w:r>
      <w:r w:rsidRPr="00DD510B">
        <w:rPr>
          <w:b/>
        </w:rPr>
        <w:t xml:space="preserve"> </w:t>
      </w:r>
    </w:p>
    <w:p w:rsidR="002330A8" w:rsidRPr="00DD510B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b/>
        </w:rPr>
      </w:pPr>
      <w:r w:rsidRPr="00DD510B">
        <w:rPr>
          <w:b/>
        </w:rPr>
        <w:t xml:space="preserve">ИНН </w:t>
      </w:r>
      <w:r w:rsidRPr="009F050F">
        <w:rPr>
          <w:b/>
        </w:rPr>
        <w:t>7710357167</w:t>
      </w:r>
      <w:r w:rsidRPr="00DD510B">
        <w:rPr>
          <w:b/>
        </w:rPr>
        <w:t xml:space="preserve"> </w:t>
      </w:r>
    </w:p>
    <w:p w:rsidR="002330A8" w:rsidRPr="00DD510B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b/>
        </w:rPr>
      </w:pPr>
      <w:r w:rsidRPr="00DD510B">
        <w:rPr>
          <w:b/>
        </w:rPr>
        <w:t xml:space="preserve">КПП </w:t>
      </w:r>
      <w:r w:rsidRPr="009F050F">
        <w:rPr>
          <w:b/>
        </w:rPr>
        <w:t xml:space="preserve">773001001 </w:t>
      </w:r>
      <w:r w:rsidRPr="00DD510B">
        <w:rPr>
          <w:b/>
        </w:rPr>
        <w:t xml:space="preserve"> 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 w:rsidRPr="00DD510B">
        <w:rPr>
          <w:b/>
        </w:rPr>
        <w:t>Назначение платежа: «Внесение гарантийного обеспечения по Соглашению о внесении гарантийного обеспечения, № аналитического счета _________»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Лицам, перечислившим задаток для участия  в аукционе, денежные средства возвращаются в следующем порядке: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а) участникам аукциона, за исключением победителя, - в течение 5 рабочих дней со дня подведения итогов аукциона;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б) претендентам, не допущенным к участию в аукционе, - в течение 5 рабочих дней со дня подписания протокола о признании претендентов участниками аукциона;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в) если торги не состоялись, задаток подлежит возврату;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 xml:space="preserve">г) в </w:t>
      </w:r>
      <w:proofErr w:type="gramStart"/>
      <w:r>
        <w:t>случае</w:t>
      </w:r>
      <w:proofErr w:type="gramEnd"/>
      <w:r>
        <w:t xml:space="preserve"> если Заявитель не будет допущен к участию в торгах, задаток подлежит возврату в течении 5 (пяти) рабочих дней с даты оформления Комиссией по проведению торгов Протокола о признании претендентов участниками аукциона по продаже арестованного имущества;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д) в случае если Заявитель участвовал в торгах, но не выиграл их, задаток подлежит возврату в течение 5 (пяти) рабочих дней со дня подписания Протокола о результатах торгов;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е) в случае отзыва Заявителем заявки на участие в торгах до момента приобретения им статуса участника торгов задаток подлежит возврату в течение 10 (десяти) рабочих дней со дня поступления уведомления об отзыве заявки;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 xml:space="preserve">ж) в случае признания торгов </w:t>
      </w:r>
      <w:proofErr w:type="gramStart"/>
      <w:r>
        <w:t>несостоявшимися</w:t>
      </w:r>
      <w:proofErr w:type="gramEnd"/>
      <w:r>
        <w:t>, задаток подлежит возврату Заявителю в течение 5 (пяти) рабочих дней со дня принятия Комиссией по проведению торгов решения об объявлении торгов несостоявшимися;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з) в случае отмены торгов по продаже Имущества задаток подлежит возврату Заявителю в течение 5 (пяти) рабочих дней со дня принятия Комиссией по проведению торгов решения об отмене торгов. Задаток возвращается на банковские реквизиты, указанные Претендентом  в заявке на участие в аукционе.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При отказе победителя аукциона от заключения в установленный срок договора купли – продажи имущества, задаток ему не возвращается.</w:t>
      </w:r>
    </w:p>
    <w:p w:rsidR="002330A8" w:rsidRPr="0019628C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b/>
          <w:i/>
        </w:rPr>
      </w:pPr>
      <w:r w:rsidRPr="0019628C">
        <w:rPr>
          <w:b/>
          <w:i/>
        </w:rPr>
        <w:t>Требования к составу заявки на участие в аукционе</w:t>
      </w:r>
      <w:r>
        <w:rPr>
          <w:b/>
          <w:i/>
        </w:rPr>
        <w:t>: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Заявка подается путем заполнения ее электронной формы, размещенной в открытой части электронной торговой площадки.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Одно лицо имеет право подать  только одну заявку.</w:t>
      </w:r>
      <w:r w:rsidRPr="00116458">
        <w:t xml:space="preserve"> Продавец не несет ответственность за несоответствие наличия (в том числе количества) документов, перечисленных в заявке, и фактического наличия (количеством) документов</w:t>
      </w:r>
      <w:r>
        <w:t>.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proofErr w:type="gramStart"/>
      <w:r>
        <w:t>К участию в торгах допускаются юридические и физические лица, желающие приобрести выставляемое на торги имущество, представившие в оговоренные в извещении о проведении торгов сроки, оформленные надлежащим образом, следующие документы:</w:t>
      </w:r>
      <w:proofErr w:type="gramEnd"/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а) заявка на участие в торгах, по форме установленной Продавцом, в одном экземпляре;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б) доверенность на лицо, имеющее право действовать от имени Заявителя, если заявка подается представителем Заявителя, оформленную в соответствии с требованиями гражданского законодательства или нотариально заверенную копию такой доверенности.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В случае если доверенность на осуществление действий от имени Заявителя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lastRenderedPageBreak/>
        <w:t xml:space="preserve">в) физические лица (Заявитель, представитель Заявителя) представляют </w:t>
      </w:r>
      <w:proofErr w:type="gramStart"/>
      <w:r>
        <w:t>скан-копии</w:t>
      </w:r>
      <w:proofErr w:type="gramEnd"/>
      <w:r>
        <w:t xml:space="preserve"> всех листов документа, удостоверяющего личность Заявителя, а также представителя Заявителя в случае подачи документов от имени Заявителя;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г) физические лица (Заявитель, представитель Заявителя) также представляют скан-копию свидетельства о присвоении ИНН (в случае отсутствия, информационное письмо об отсутствии свидетельства ИНН);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 xml:space="preserve">д) </w:t>
      </w:r>
      <w:r w:rsidRPr="00174ADC">
        <w:t>декларация о соответствии требованиям п. 5 ст. 449.1 ГК РФ (в письменном виде, в свободной форме);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Юридические лица дополнительно представляют: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 xml:space="preserve">ж) надлежащим образом заверенные копии учредительных документов и изменений к учредительным документам Заявителя – юридического лица; 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з) нотариально заверенные копии свидетельств о государственной регистрации юридического лица;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и) копию бухгалтерской отчетности на последнюю отчетную дату;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к) оригинал выписки из Единого государственного реестра юридических лиц;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л) надлежащим образом оформленные и заверенные документы, подтверждающие полномочия органов управления и должностных лиц Заявителя;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м) надлежащим образом оформленное письменное решение уполномоченного органа управления Заявителя о приобретении имущества, выставленного на торги, в случае, если это предусмотрено учредительными документами Заявителя и законодательством государства, в котором зарегистрирован Заявитель или его копия, заверенная Заявителем, с проставлением печати юридического лица;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 xml:space="preserve">н) надлежащим образом оформленное письменное решение уполномоченного органа управления Заявителя об одобрении или о совершении крупной сделки или его копия, заверенная Заявителем, с проставлением печати юридического лица в случае, если это предусмотрено учредительными документами Заявителя и законодательством государства, в котором зарегистрирован Заявитель </w:t>
      </w:r>
      <w:proofErr w:type="gramStart"/>
      <w:r>
        <w:t>и</w:t>
      </w:r>
      <w:proofErr w:type="gramEnd"/>
      <w:r>
        <w:t xml:space="preserve"> если для Заявителя данная сделка является крупной сделкой или справка о том, что данная сделка не является для Заявителя крупной сделкой.</w:t>
      </w:r>
    </w:p>
    <w:p w:rsidR="002330A8" w:rsidRPr="00174ADC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 xml:space="preserve">о) </w:t>
      </w:r>
      <w:r w:rsidRPr="00174ADC">
        <w:rPr>
          <w:color w:val="282828"/>
          <w:sz w:val="23"/>
          <w:szCs w:val="23"/>
          <w:shd w:val="clear" w:color="auto" w:fill="FFFFFF"/>
        </w:rPr>
        <w:t>декларация о соответствии требованиям п. 5 ст. 449.1 ГК РФ (в письменном виде, в свободной форме); 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п) иные документы, необходимые в соответствии с законодательством Российской Федерации;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 xml:space="preserve">Указанные сведения (скан-копий с подлинника документа) направляются оператору электронной торговой площадки в </w:t>
      </w:r>
      <w:proofErr w:type="gramStart"/>
      <w:r>
        <w:t>виде</w:t>
      </w:r>
      <w:proofErr w:type="gramEnd"/>
      <w:r>
        <w:t xml:space="preserve"> электронных документов, заверенных электронной цифровой подписью претендента либо лица, имеющего право действовать от имени претендента. 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Претендент вправе не позднее дня окончания приема заявок отозвать заявку путем направления уведомления об отзыве заявки на торговую электронную площадку.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b/>
          <w:i/>
        </w:rPr>
      </w:pPr>
      <w:r w:rsidRPr="00FC632A">
        <w:rPr>
          <w:b/>
          <w:i/>
        </w:rPr>
        <w:t>Срок заключения договора купли-продажи, оплата по договору купли-продажи, передача имущества</w:t>
      </w:r>
      <w:r>
        <w:rPr>
          <w:b/>
          <w:i/>
        </w:rPr>
        <w:t>.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 xml:space="preserve">Победитель Аукциона обязан в течение 5 (пяти) дней </w:t>
      </w:r>
      <w:proofErr w:type="gramStart"/>
      <w:r>
        <w:t>с даты подписания</w:t>
      </w:r>
      <w:proofErr w:type="gramEnd"/>
      <w:r>
        <w:t xml:space="preserve"> протокола о результатах торгов по продаже арестованного имущества внести денежную сумму, за которую им куплено имущество (покупную цену), за вычетом суммы ранее внесенного задатка.</w:t>
      </w:r>
    </w:p>
    <w:p w:rsidR="002330A8" w:rsidRPr="006A6D30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b/>
        </w:rPr>
      </w:pPr>
      <w:r w:rsidRPr="006A6D30">
        <w:rPr>
          <w:b/>
        </w:rPr>
        <w:t xml:space="preserve">Территориальное управление Росимущества в Амурской области </w:t>
      </w:r>
    </w:p>
    <w:p w:rsidR="002330A8" w:rsidRPr="006A6D30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b/>
        </w:rPr>
      </w:pPr>
      <w:proofErr w:type="gramStart"/>
      <w:r w:rsidRPr="006A6D30">
        <w:rPr>
          <w:b/>
        </w:rPr>
        <w:t>р</w:t>
      </w:r>
      <w:proofErr w:type="gramEnd"/>
      <w:r w:rsidRPr="006A6D30">
        <w:rPr>
          <w:b/>
        </w:rPr>
        <w:t>/</w:t>
      </w:r>
      <w:proofErr w:type="spellStart"/>
      <w:r w:rsidRPr="006A6D30">
        <w:rPr>
          <w:b/>
        </w:rPr>
        <w:t>сч</w:t>
      </w:r>
      <w:proofErr w:type="spellEnd"/>
      <w:r w:rsidRPr="006A6D30">
        <w:rPr>
          <w:b/>
        </w:rPr>
        <w:t xml:space="preserve"> 03212643000000012300 </w:t>
      </w:r>
    </w:p>
    <w:p w:rsidR="002330A8" w:rsidRPr="006A6D30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b/>
        </w:rPr>
      </w:pPr>
      <w:r w:rsidRPr="006A6D30">
        <w:rPr>
          <w:b/>
        </w:rPr>
        <w:t xml:space="preserve">Наименование банка получателя: </w:t>
      </w:r>
    </w:p>
    <w:p w:rsidR="002330A8" w:rsidRPr="006A6D30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b/>
        </w:rPr>
      </w:pPr>
      <w:r w:rsidRPr="006A6D30">
        <w:rPr>
          <w:b/>
        </w:rPr>
        <w:t>Отделение Благовещенск (УФК по Амурской области)</w:t>
      </w:r>
    </w:p>
    <w:p w:rsidR="002330A8" w:rsidRPr="006A6D30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b/>
        </w:rPr>
      </w:pPr>
      <w:r w:rsidRPr="006A6D30">
        <w:rPr>
          <w:b/>
        </w:rPr>
        <w:t>№ счета банка получателя: 40102810245370000015</w:t>
      </w:r>
    </w:p>
    <w:p w:rsidR="002330A8" w:rsidRPr="006A6D30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b/>
        </w:rPr>
      </w:pPr>
      <w:r w:rsidRPr="006A6D30">
        <w:rPr>
          <w:b/>
        </w:rPr>
        <w:t xml:space="preserve">Наименование получателя: </w:t>
      </w:r>
    </w:p>
    <w:p w:rsidR="002330A8" w:rsidRPr="006A6D30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b/>
        </w:rPr>
      </w:pPr>
      <w:r w:rsidRPr="006A6D30">
        <w:rPr>
          <w:b/>
        </w:rPr>
        <w:t xml:space="preserve">УФК по Амурской области (ТУ Росимущества в Амурской области л/с 05231А28380) </w:t>
      </w:r>
    </w:p>
    <w:p w:rsidR="002330A8" w:rsidRPr="006A6D30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b/>
        </w:rPr>
      </w:pPr>
      <w:r w:rsidRPr="006A6D30">
        <w:rPr>
          <w:b/>
        </w:rPr>
        <w:t>БИК 011012100, ИНН 2801150690 КПП 280101001</w:t>
      </w:r>
    </w:p>
    <w:p w:rsidR="002330A8" w:rsidRPr="008A3E3B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b/>
        </w:rPr>
      </w:pPr>
      <w:r w:rsidRPr="006A6D30">
        <w:rPr>
          <w:b/>
        </w:rPr>
        <w:lastRenderedPageBreak/>
        <w:t xml:space="preserve">Поле </w:t>
      </w:r>
      <w:r>
        <w:rPr>
          <w:b/>
        </w:rPr>
        <w:t>платежного поручения:  код 0001 (обязательно к заполнению)!!!!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Денежные средства в счет оплаты имущества подлежат перечислению (единовременно в безналичном порядке) Победителем Аукциона на счет, указанный выше и в протоколе о результатах торгов по продаже арестованного имущества.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Договор купли-продажи имущества по результатам торгов заключается с Победителем Аукциона не ранее чем через 10 (десять) дней со дня подписания протокола о результатах торгов и размещением на сайте в сети «Интернет», на основании которого осуществляется заключение договора.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 xml:space="preserve">Имущество передается лицу, выигравшему торги в течение 5 (пяти) рабочих дней с момента заключения Договора купли-продажи имущества, на основании акта приёма-передачи, который составляется и подписывается сторонами в трёх экземплярах. 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Покупатель имущества самостоятельно оформляет все документы, необходимые для оформления перехода права собственности. Расходы по оформлению перехода права собственности на имущество несет в полном объеме Покупатель.</w:t>
      </w:r>
      <w:r w:rsidRPr="0074504F">
        <w:t xml:space="preserve"> Все риски, связанные с регистрацией права собственности на приобретенное имущество лежат на покупателе.</w:t>
      </w:r>
    </w:p>
    <w:p w:rsidR="002330A8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Принятое Покупателем имущество возврату не подлежит. Организатор торгов не несёт ответственность за качество проданного имущества.</w:t>
      </w:r>
    </w:p>
    <w:p w:rsidR="002330A8" w:rsidRPr="00FC632A" w:rsidRDefault="002330A8" w:rsidP="002330A8">
      <w:pPr>
        <w:shd w:val="clear" w:color="auto" w:fill="FFFFFF"/>
        <w:tabs>
          <w:tab w:val="left" w:pos="298"/>
        </w:tabs>
        <w:ind w:firstLine="284"/>
        <w:jc w:val="both"/>
      </w:pPr>
      <w:r>
        <w:t>___________________________________________________________________________________________</w:t>
      </w:r>
    </w:p>
    <w:p w:rsidR="002330A8" w:rsidRPr="00942998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rFonts w:eastAsia="Calibri"/>
          <w:lang w:eastAsia="en-US"/>
        </w:rPr>
      </w:pPr>
      <w:r w:rsidRPr="00942998">
        <w:t xml:space="preserve">Все вопросы, касающиеся проведения аукциона, но не нашедшие отражения в настоящем информационном сообщении, регулируются в соответствии с законодательством Российской Федерации. Получить дополнительную информацию о торгах </w:t>
      </w:r>
      <w:proofErr w:type="gramStart"/>
      <w:r w:rsidRPr="00942998">
        <w:t>и</w:t>
      </w:r>
      <w:proofErr w:type="gramEnd"/>
      <w:r w:rsidRPr="00942998">
        <w:t xml:space="preserve"> о правилах их проведения, ознакомиться с формой заявки, можно на официальном сайте http://www.torgi.gov.ru, сайте электронной торговой площадки на сайте https://www.rts-tender.ru, ознакомиться с документацией о предмете торгов можно по предварительной записи по телефону 8(</w:t>
      </w:r>
      <w:r>
        <w:t>4162</w:t>
      </w:r>
      <w:r w:rsidRPr="00942998">
        <w:t>)</w:t>
      </w:r>
      <w:r>
        <w:t>51-65-81</w:t>
      </w:r>
      <w:r w:rsidRPr="00942998">
        <w:t>, а также путем направления запроса по электронной почте продавца либо через личный кабинет на электронной площадке «РТС-Тендер».</w:t>
      </w:r>
    </w:p>
    <w:p w:rsidR="002330A8" w:rsidRPr="00942998" w:rsidRDefault="002330A8" w:rsidP="002330A8">
      <w:pPr>
        <w:shd w:val="clear" w:color="auto" w:fill="FFFFFF"/>
        <w:tabs>
          <w:tab w:val="left" w:pos="298"/>
        </w:tabs>
        <w:ind w:firstLine="284"/>
        <w:jc w:val="both"/>
        <w:rPr>
          <w:rFonts w:eastAsia="Calibri"/>
          <w:lang w:eastAsia="en-US"/>
        </w:rPr>
      </w:pPr>
    </w:p>
    <w:p w:rsidR="002330A8" w:rsidRDefault="002330A8" w:rsidP="002330A8"/>
    <w:p w:rsidR="009D730E" w:rsidRDefault="009D730E"/>
    <w:sectPr w:rsidR="009D730E" w:rsidSect="00EC148F">
      <w:pgSz w:w="16838" w:h="11906" w:orient="landscape"/>
      <w:pgMar w:top="568" w:right="82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0A8"/>
    <w:rsid w:val="00034DB2"/>
    <w:rsid w:val="00047874"/>
    <w:rsid w:val="00087658"/>
    <w:rsid w:val="00093953"/>
    <w:rsid w:val="000C1486"/>
    <w:rsid w:val="000C15C5"/>
    <w:rsid w:val="000C24C8"/>
    <w:rsid w:val="000E1093"/>
    <w:rsid w:val="000E1512"/>
    <w:rsid w:val="00113934"/>
    <w:rsid w:val="00126ABC"/>
    <w:rsid w:val="00130592"/>
    <w:rsid w:val="00130FC1"/>
    <w:rsid w:val="00137907"/>
    <w:rsid w:val="001752D2"/>
    <w:rsid w:val="0017574B"/>
    <w:rsid w:val="0017658F"/>
    <w:rsid w:val="00183C4E"/>
    <w:rsid w:val="0019793C"/>
    <w:rsid w:val="001D0A55"/>
    <w:rsid w:val="001D5632"/>
    <w:rsid w:val="001E7F82"/>
    <w:rsid w:val="00207B7B"/>
    <w:rsid w:val="00217000"/>
    <w:rsid w:val="002330A8"/>
    <w:rsid w:val="002402BD"/>
    <w:rsid w:val="002551D2"/>
    <w:rsid w:val="00256423"/>
    <w:rsid w:val="0026216B"/>
    <w:rsid w:val="002A031D"/>
    <w:rsid w:val="002D3B6F"/>
    <w:rsid w:val="002D63BE"/>
    <w:rsid w:val="002E5907"/>
    <w:rsid w:val="002F5AE9"/>
    <w:rsid w:val="00344130"/>
    <w:rsid w:val="0035334D"/>
    <w:rsid w:val="00360BB9"/>
    <w:rsid w:val="003613A1"/>
    <w:rsid w:val="00362B7F"/>
    <w:rsid w:val="003718CD"/>
    <w:rsid w:val="003745DE"/>
    <w:rsid w:val="003920C0"/>
    <w:rsid w:val="0039488B"/>
    <w:rsid w:val="003959CE"/>
    <w:rsid w:val="003961CC"/>
    <w:rsid w:val="00397934"/>
    <w:rsid w:val="003A51A0"/>
    <w:rsid w:val="003A69EE"/>
    <w:rsid w:val="003B7157"/>
    <w:rsid w:val="003C3E58"/>
    <w:rsid w:val="003D6D06"/>
    <w:rsid w:val="003E0070"/>
    <w:rsid w:val="00401FC0"/>
    <w:rsid w:val="0040396B"/>
    <w:rsid w:val="0041511C"/>
    <w:rsid w:val="00420494"/>
    <w:rsid w:val="004727A5"/>
    <w:rsid w:val="0047497A"/>
    <w:rsid w:val="00476851"/>
    <w:rsid w:val="0049265C"/>
    <w:rsid w:val="004C5D3B"/>
    <w:rsid w:val="004D0946"/>
    <w:rsid w:val="004D1A2D"/>
    <w:rsid w:val="00516AA4"/>
    <w:rsid w:val="005202C1"/>
    <w:rsid w:val="00526FEA"/>
    <w:rsid w:val="005272A3"/>
    <w:rsid w:val="00531CDD"/>
    <w:rsid w:val="00560359"/>
    <w:rsid w:val="005768ED"/>
    <w:rsid w:val="00583CDF"/>
    <w:rsid w:val="005A17A6"/>
    <w:rsid w:val="005A4416"/>
    <w:rsid w:val="005C45BD"/>
    <w:rsid w:val="005C472D"/>
    <w:rsid w:val="005D2E6E"/>
    <w:rsid w:val="005D68DA"/>
    <w:rsid w:val="00611EBC"/>
    <w:rsid w:val="006136F1"/>
    <w:rsid w:val="006468FF"/>
    <w:rsid w:val="00666008"/>
    <w:rsid w:val="006660F2"/>
    <w:rsid w:val="006841B0"/>
    <w:rsid w:val="00690EB2"/>
    <w:rsid w:val="006B43E7"/>
    <w:rsid w:val="006B759C"/>
    <w:rsid w:val="006C6DE1"/>
    <w:rsid w:val="006E4817"/>
    <w:rsid w:val="006E6BB9"/>
    <w:rsid w:val="00700DAB"/>
    <w:rsid w:val="00706896"/>
    <w:rsid w:val="00711B64"/>
    <w:rsid w:val="00712A62"/>
    <w:rsid w:val="00713978"/>
    <w:rsid w:val="007173A6"/>
    <w:rsid w:val="007273DF"/>
    <w:rsid w:val="00735D7E"/>
    <w:rsid w:val="00736788"/>
    <w:rsid w:val="00746BE1"/>
    <w:rsid w:val="00762EEF"/>
    <w:rsid w:val="0076386A"/>
    <w:rsid w:val="00776C0B"/>
    <w:rsid w:val="007B1DBF"/>
    <w:rsid w:val="007C00B0"/>
    <w:rsid w:val="007C1F1C"/>
    <w:rsid w:val="00806B5E"/>
    <w:rsid w:val="00806CE9"/>
    <w:rsid w:val="00823A33"/>
    <w:rsid w:val="0082660C"/>
    <w:rsid w:val="008266FC"/>
    <w:rsid w:val="00832002"/>
    <w:rsid w:val="00840FCB"/>
    <w:rsid w:val="0084444F"/>
    <w:rsid w:val="008458AD"/>
    <w:rsid w:val="00883B24"/>
    <w:rsid w:val="008973E0"/>
    <w:rsid w:val="008C1DAA"/>
    <w:rsid w:val="008C4D01"/>
    <w:rsid w:val="008D54B5"/>
    <w:rsid w:val="008E6D3E"/>
    <w:rsid w:val="008F05CA"/>
    <w:rsid w:val="008F0E64"/>
    <w:rsid w:val="00916599"/>
    <w:rsid w:val="009319E6"/>
    <w:rsid w:val="0094214B"/>
    <w:rsid w:val="00942748"/>
    <w:rsid w:val="00944E61"/>
    <w:rsid w:val="00951803"/>
    <w:rsid w:val="00977818"/>
    <w:rsid w:val="009852EB"/>
    <w:rsid w:val="0098589E"/>
    <w:rsid w:val="009875D9"/>
    <w:rsid w:val="0099754C"/>
    <w:rsid w:val="009A7814"/>
    <w:rsid w:val="009B3CB2"/>
    <w:rsid w:val="009C46A2"/>
    <w:rsid w:val="009D730E"/>
    <w:rsid w:val="009F07B1"/>
    <w:rsid w:val="00A04D7D"/>
    <w:rsid w:val="00A13D7D"/>
    <w:rsid w:val="00A2172C"/>
    <w:rsid w:val="00A35238"/>
    <w:rsid w:val="00A36B1F"/>
    <w:rsid w:val="00A36CE8"/>
    <w:rsid w:val="00A47DAD"/>
    <w:rsid w:val="00A47F55"/>
    <w:rsid w:val="00A54B6B"/>
    <w:rsid w:val="00A570E7"/>
    <w:rsid w:val="00A93166"/>
    <w:rsid w:val="00A93591"/>
    <w:rsid w:val="00A94EE6"/>
    <w:rsid w:val="00AC18EF"/>
    <w:rsid w:val="00AE18ED"/>
    <w:rsid w:val="00B025CB"/>
    <w:rsid w:val="00B26CAF"/>
    <w:rsid w:val="00B346A5"/>
    <w:rsid w:val="00B4361A"/>
    <w:rsid w:val="00B5160A"/>
    <w:rsid w:val="00B85903"/>
    <w:rsid w:val="00B873CA"/>
    <w:rsid w:val="00B91C5D"/>
    <w:rsid w:val="00B92602"/>
    <w:rsid w:val="00BC5DB5"/>
    <w:rsid w:val="00BD4619"/>
    <w:rsid w:val="00BF04B2"/>
    <w:rsid w:val="00C0637E"/>
    <w:rsid w:val="00C13BF7"/>
    <w:rsid w:val="00C1534D"/>
    <w:rsid w:val="00C24993"/>
    <w:rsid w:val="00C36234"/>
    <w:rsid w:val="00C47297"/>
    <w:rsid w:val="00C500DE"/>
    <w:rsid w:val="00C50C5A"/>
    <w:rsid w:val="00C547E2"/>
    <w:rsid w:val="00C658AE"/>
    <w:rsid w:val="00C74958"/>
    <w:rsid w:val="00C76E30"/>
    <w:rsid w:val="00C7749D"/>
    <w:rsid w:val="00C834C1"/>
    <w:rsid w:val="00C860B8"/>
    <w:rsid w:val="00C9338B"/>
    <w:rsid w:val="00CD5F54"/>
    <w:rsid w:val="00CE0C6E"/>
    <w:rsid w:val="00CE7FEF"/>
    <w:rsid w:val="00D05A56"/>
    <w:rsid w:val="00D1509F"/>
    <w:rsid w:val="00D22A76"/>
    <w:rsid w:val="00D357FF"/>
    <w:rsid w:val="00D446C0"/>
    <w:rsid w:val="00D45458"/>
    <w:rsid w:val="00D54E6C"/>
    <w:rsid w:val="00D610ED"/>
    <w:rsid w:val="00D65D54"/>
    <w:rsid w:val="00D76695"/>
    <w:rsid w:val="00DB0A32"/>
    <w:rsid w:val="00DC0C38"/>
    <w:rsid w:val="00DC2395"/>
    <w:rsid w:val="00DF1767"/>
    <w:rsid w:val="00DF2C65"/>
    <w:rsid w:val="00DF6A6E"/>
    <w:rsid w:val="00E23E4A"/>
    <w:rsid w:val="00E25DBC"/>
    <w:rsid w:val="00E27C59"/>
    <w:rsid w:val="00E35361"/>
    <w:rsid w:val="00E40FCB"/>
    <w:rsid w:val="00E466FF"/>
    <w:rsid w:val="00E85C88"/>
    <w:rsid w:val="00E94FEA"/>
    <w:rsid w:val="00EB3354"/>
    <w:rsid w:val="00EC127E"/>
    <w:rsid w:val="00EC2DB2"/>
    <w:rsid w:val="00EC467D"/>
    <w:rsid w:val="00EE2385"/>
    <w:rsid w:val="00F01407"/>
    <w:rsid w:val="00F0295B"/>
    <w:rsid w:val="00F112B4"/>
    <w:rsid w:val="00F1785B"/>
    <w:rsid w:val="00F505C2"/>
    <w:rsid w:val="00F51A7A"/>
    <w:rsid w:val="00F74AE5"/>
    <w:rsid w:val="00F7748C"/>
    <w:rsid w:val="00FA4EC7"/>
    <w:rsid w:val="00FA5FA4"/>
    <w:rsid w:val="00FA7BFB"/>
    <w:rsid w:val="00FC6817"/>
    <w:rsid w:val="00FC724A"/>
    <w:rsid w:val="00FD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0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9">
    <w:name w:val="Style19"/>
    <w:basedOn w:val="a"/>
    <w:uiPriority w:val="99"/>
    <w:rsid w:val="002330A8"/>
    <w:pPr>
      <w:spacing w:line="282" w:lineRule="exact"/>
      <w:ind w:firstLine="234"/>
    </w:pPr>
  </w:style>
  <w:style w:type="paragraph" w:customStyle="1" w:styleId="Style20">
    <w:name w:val="Style20"/>
    <w:basedOn w:val="a"/>
    <w:uiPriority w:val="99"/>
    <w:rsid w:val="002330A8"/>
    <w:pPr>
      <w:spacing w:line="282" w:lineRule="exact"/>
      <w:jc w:val="center"/>
    </w:pPr>
  </w:style>
  <w:style w:type="character" w:customStyle="1" w:styleId="FontStyle34">
    <w:name w:val="Font Style34"/>
    <w:uiPriority w:val="99"/>
    <w:rsid w:val="002330A8"/>
    <w:rPr>
      <w:rFonts w:ascii="Times New Roman" w:hAnsi="Times New Roman" w:cs="Times New Roman"/>
      <w:sz w:val="20"/>
      <w:szCs w:val="20"/>
    </w:rPr>
  </w:style>
  <w:style w:type="character" w:customStyle="1" w:styleId="FontStyle46">
    <w:name w:val="Font Style46"/>
    <w:uiPriority w:val="99"/>
    <w:rsid w:val="002330A8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0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9">
    <w:name w:val="Style19"/>
    <w:basedOn w:val="a"/>
    <w:uiPriority w:val="99"/>
    <w:rsid w:val="002330A8"/>
    <w:pPr>
      <w:spacing w:line="282" w:lineRule="exact"/>
      <w:ind w:firstLine="234"/>
    </w:pPr>
  </w:style>
  <w:style w:type="paragraph" w:customStyle="1" w:styleId="Style20">
    <w:name w:val="Style20"/>
    <w:basedOn w:val="a"/>
    <w:uiPriority w:val="99"/>
    <w:rsid w:val="002330A8"/>
    <w:pPr>
      <w:spacing w:line="282" w:lineRule="exact"/>
      <w:jc w:val="center"/>
    </w:pPr>
  </w:style>
  <w:style w:type="character" w:customStyle="1" w:styleId="FontStyle34">
    <w:name w:val="Font Style34"/>
    <w:uiPriority w:val="99"/>
    <w:rsid w:val="002330A8"/>
    <w:rPr>
      <w:rFonts w:ascii="Times New Roman" w:hAnsi="Times New Roman" w:cs="Times New Roman"/>
      <w:sz w:val="20"/>
      <w:szCs w:val="20"/>
    </w:rPr>
  </w:style>
  <w:style w:type="character" w:customStyle="1" w:styleId="FontStyle46">
    <w:name w:val="Font Style46"/>
    <w:uiPriority w:val="99"/>
    <w:rsid w:val="002330A8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1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ts-tender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rts-tender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2886</Words>
  <Characters>16452</Characters>
  <Application>Microsoft Office Word</Application>
  <DocSecurity>4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Утеулина Дарья Григорьевна (ТУ в Амурской области)</cp:lastModifiedBy>
  <cp:revision>2</cp:revision>
  <dcterms:created xsi:type="dcterms:W3CDTF">2023-01-24T23:40:00Z</dcterms:created>
  <dcterms:modified xsi:type="dcterms:W3CDTF">2023-01-24T23:40:00Z</dcterms:modified>
</cp:coreProperties>
</file>